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EE5" w:rsidRPr="00AC1703" w:rsidRDefault="003C2EE5" w:rsidP="003C2EE5">
      <w:pPr>
        <w:pStyle w:val="2"/>
        <w:rPr>
          <w:rFonts w:ascii="Times New Roman" w:eastAsia="Times New Roman" w:hAnsi="Times New Roman"/>
          <w:color w:val="auto"/>
          <w:sz w:val="32"/>
          <w:szCs w:val="20"/>
          <w:lang w:eastAsia="ru-RU"/>
        </w:rPr>
      </w:pPr>
    </w:p>
    <w:p w:rsidR="005A02C3" w:rsidRPr="00AC1703" w:rsidRDefault="005A02C3" w:rsidP="003C2EE5">
      <w:pPr>
        <w:pStyle w:val="2"/>
        <w:rPr>
          <w:rFonts w:ascii="Times New Roman" w:eastAsia="Times New Roman" w:hAnsi="Times New Roman"/>
          <w:color w:val="auto"/>
          <w:sz w:val="32"/>
          <w:szCs w:val="20"/>
          <w:lang w:eastAsia="ru-RU"/>
        </w:rPr>
      </w:pPr>
      <w:r w:rsidRPr="00AC1703">
        <w:rPr>
          <w:noProof/>
          <w:color w:val="auto"/>
          <w:lang w:eastAsia="ru-RU"/>
        </w:rPr>
        <w:drawing>
          <wp:anchor distT="0" distB="0" distL="114300" distR="114300" simplePos="0" relativeHeight="251659264" behindDoc="0" locked="0" layoutInCell="1" allowOverlap="1" wp14:anchorId="3ECA166A" wp14:editId="69CAB254">
            <wp:simplePos x="0" y="0"/>
            <wp:positionH relativeFrom="column">
              <wp:posOffset>2653030</wp:posOffset>
            </wp:positionH>
            <wp:positionV relativeFrom="paragraph">
              <wp:posOffset>-215265</wp:posOffset>
            </wp:positionV>
            <wp:extent cx="527685" cy="65659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grayscl/>
                      <a:extLst>
                        <a:ext uri="{28A0092B-C50C-407E-A947-70E740481C1C}">
                          <a14:useLocalDpi xmlns:a14="http://schemas.microsoft.com/office/drawing/2010/main" val="0"/>
                        </a:ext>
                      </a:extLst>
                    </a:blip>
                    <a:srcRect/>
                    <a:stretch>
                      <a:fillRect/>
                    </a:stretch>
                  </pic:blipFill>
                  <pic:spPr bwMode="auto">
                    <a:xfrm>
                      <a:off x="0" y="0"/>
                      <a:ext cx="527685" cy="656590"/>
                    </a:xfrm>
                    <a:prstGeom prst="rect">
                      <a:avLst/>
                    </a:prstGeom>
                    <a:noFill/>
                  </pic:spPr>
                </pic:pic>
              </a:graphicData>
            </a:graphic>
          </wp:anchor>
        </w:drawing>
      </w:r>
    </w:p>
    <w:p w:rsidR="005A02C3" w:rsidRPr="00AC1703" w:rsidRDefault="005A02C3" w:rsidP="005A02C3">
      <w:pPr>
        <w:spacing w:after="0" w:line="240" w:lineRule="auto"/>
        <w:jc w:val="center"/>
        <w:rPr>
          <w:rFonts w:ascii="Arial" w:eastAsia="Times New Roman" w:hAnsi="Arial"/>
          <w:b/>
          <w:sz w:val="36"/>
          <w:szCs w:val="20"/>
          <w:lang w:eastAsia="ru-RU"/>
        </w:rPr>
      </w:pPr>
    </w:p>
    <w:p w:rsidR="005A02C3" w:rsidRPr="00AC1703" w:rsidRDefault="005A02C3" w:rsidP="00DC11CF">
      <w:pPr>
        <w:spacing w:after="0"/>
        <w:jc w:val="center"/>
        <w:rPr>
          <w:rFonts w:ascii="Times New Roman" w:eastAsia="Times New Roman" w:hAnsi="Times New Roman"/>
          <w:b/>
          <w:sz w:val="32"/>
          <w:szCs w:val="32"/>
          <w:lang w:eastAsia="ru-RU"/>
        </w:rPr>
      </w:pPr>
      <w:r w:rsidRPr="00AC1703">
        <w:rPr>
          <w:rFonts w:ascii="Times New Roman" w:eastAsia="Times New Roman" w:hAnsi="Times New Roman"/>
          <w:b/>
          <w:sz w:val="32"/>
          <w:szCs w:val="32"/>
          <w:lang w:eastAsia="ru-RU"/>
        </w:rPr>
        <w:t>АДМИНИСТРАЦИЯ</w:t>
      </w:r>
    </w:p>
    <w:p w:rsidR="005A02C3" w:rsidRPr="00AC1703" w:rsidRDefault="003C2EE5" w:rsidP="00DC11CF">
      <w:pPr>
        <w:keepNext/>
        <w:spacing w:after="0"/>
        <w:jc w:val="center"/>
        <w:outlineLvl w:val="0"/>
        <w:rPr>
          <w:rFonts w:ascii="Times New Roman" w:eastAsia="Times New Roman" w:hAnsi="Times New Roman"/>
          <w:b/>
          <w:sz w:val="32"/>
          <w:szCs w:val="32"/>
          <w:lang w:eastAsia="ru-RU"/>
        </w:rPr>
      </w:pPr>
      <w:r w:rsidRPr="00AC1703">
        <w:rPr>
          <w:rFonts w:ascii="Times New Roman" w:eastAsia="Times New Roman" w:hAnsi="Times New Roman"/>
          <w:b/>
          <w:sz w:val="32"/>
          <w:szCs w:val="32"/>
          <w:lang w:eastAsia="ru-RU"/>
        </w:rPr>
        <w:t>ТОМАРИНСКОГО МУНИЦИПАЛЬНОГО ОКРУГА</w:t>
      </w:r>
    </w:p>
    <w:p w:rsidR="003C2EE5" w:rsidRPr="00AC1703" w:rsidRDefault="003C2EE5" w:rsidP="00DC11CF">
      <w:pPr>
        <w:keepNext/>
        <w:spacing w:after="0"/>
        <w:jc w:val="center"/>
        <w:outlineLvl w:val="0"/>
        <w:rPr>
          <w:rFonts w:ascii="Times New Roman" w:eastAsia="Times New Roman" w:hAnsi="Times New Roman"/>
          <w:b/>
          <w:sz w:val="32"/>
          <w:szCs w:val="32"/>
          <w:lang w:eastAsia="ru-RU"/>
        </w:rPr>
      </w:pPr>
      <w:r w:rsidRPr="00AC1703">
        <w:rPr>
          <w:rFonts w:ascii="Times New Roman" w:eastAsia="Times New Roman" w:hAnsi="Times New Roman"/>
          <w:b/>
          <w:sz w:val="32"/>
          <w:szCs w:val="32"/>
          <w:lang w:eastAsia="ru-RU"/>
        </w:rPr>
        <w:t>САХАЛИНСКОЙ ОБЛАСТИ</w:t>
      </w:r>
    </w:p>
    <w:p w:rsidR="005A02C3" w:rsidRPr="00AC1703" w:rsidRDefault="005A02C3" w:rsidP="00630419">
      <w:pPr>
        <w:spacing w:after="0" w:line="360" w:lineRule="auto"/>
        <w:rPr>
          <w:rFonts w:ascii="Times New Roman" w:eastAsia="Times New Roman" w:hAnsi="Times New Roman"/>
          <w:sz w:val="20"/>
          <w:szCs w:val="20"/>
          <w:lang w:eastAsia="ru-RU"/>
        </w:rPr>
      </w:pPr>
    </w:p>
    <w:p w:rsidR="005A02C3" w:rsidRPr="00AC1703" w:rsidRDefault="005A02C3" w:rsidP="005A02C3">
      <w:pPr>
        <w:spacing w:after="0" w:line="240" w:lineRule="auto"/>
        <w:jc w:val="center"/>
        <w:outlineLvl w:val="3"/>
        <w:rPr>
          <w:rFonts w:ascii="Times New Roman" w:eastAsia="Times New Roman" w:hAnsi="Times New Roman"/>
          <w:b/>
          <w:sz w:val="38"/>
          <w:szCs w:val="20"/>
          <w:lang w:eastAsia="ru-RU"/>
        </w:rPr>
      </w:pPr>
      <w:r w:rsidRPr="00AC1703">
        <w:rPr>
          <w:rFonts w:ascii="Times New Roman" w:eastAsia="Times New Roman" w:hAnsi="Times New Roman"/>
          <w:b/>
          <w:sz w:val="38"/>
          <w:szCs w:val="20"/>
          <w:lang w:eastAsia="ru-RU"/>
        </w:rPr>
        <w:t>ПОСТАНОВЛЕНИЕ</w:t>
      </w:r>
    </w:p>
    <w:p w:rsidR="005A02C3" w:rsidRPr="00AC1703" w:rsidRDefault="005A02C3" w:rsidP="005A02C3">
      <w:pPr>
        <w:spacing w:after="0" w:line="240" w:lineRule="auto"/>
        <w:rPr>
          <w:rFonts w:ascii="Times New Roman" w:eastAsia="Times New Roman" w:hAnsi="Times New Roman"/>
          <w:sz w:val="37"/>
          <w:szCs w:val="20"/>
          <w:lang w:eastAsia="ru-RU"/>
        </w:rPr>
      </w:pPr>
    </w:p>
    <w:p w:rsidR="005A02C3" w:rsidRPr="00AC1703" w:rsidRDefault="005A02C3" w:rsidP="005A02C3">
      <w:pPr>
        <w:spacing w:after="0" w:line="240" w:lineRule="auto"/>
        <w:rPr>
          <w:rFonts w:ascii="Times New Roman" w:eastAsia="Times New Roman" w:hAnsi="Times New Roman"/>
          <w:sz w:val="20"/>
          <w:szCs w:val="20"/>
          <w:lang w:eastAsia="ru-RU"/>
        </w:rPr>
      </w:pPr>
    </w:p>
    <w:p w:rsidR="00F96D98" w:rsidRPr="00B5007A" w:rsidRDefault="00B5007A" w:rsidP="005A02C3">
      <w:pPr>
        <w:spacing w:after="0" w:line="240" w:lineRule="auto"/>
        <w:rPr>
          <w:rFonts w:ascii="Times New Roman" w:eastAsia="Times New Roman" w:hAnsi="Times New Roman"/>
          <w:szCs w:val="20"/>
          <w:u w:val="single"/>
          <w:lang w:eastAsia="ru-RU"/>
        </w:rPr>
      </w:pPr>
      <w:r w:rsidRPr="00B5007A">
        <w:rPr>
          <w:rFonts w:ascii="Times New Roman" w:eastAsia="Times New Roman" w:hAnsi="Times New Roman"/>
          <w:szCs w:val="20"/>
          <w:u w:val="single"/>
          <w:lang w:eastAsia="ru-RU"/>
        </w:rPr>
        <w:t>от 13.07.</w:t>
      </w:r>
      <w:r w:rsidR="00D50998" w:rsidRPr="00B5007A">
        <w:rPr>
          <w:rFonts w:ascii="Times New Roman" w:eastAsia="Times New Roman" w:hAnsi="Times New Roman"/>
          <w:szCs w:val="20"/>
          <w:u w:val="single"/>
          <w:lang w:eastAsia="ru-RU"/>
        </w:rPr>
        <w:t>2026</w:t>
      </w:r>
      <w:r w:rsidR="00E74385" w:rsidRPr="00B5007A">
        <w:rPr>
          <w:rFonts w:ascii="Times New Roman" w:eastAsia="Times New Roman" w:hAnsi="Times New Roman"/>
          <w:szCs w:val="20"/>
          <w:u w:val="single"/>
          <w:lang w:eastAsia="ru-RU"/>
        </w:rPr>
        <w:t xml:space="preserve"> №</w:t>
      </w:r>
      <w:r w:rsidR="00AC6B0F" w:rsidRPr="00B5007A">
        <w:rPr>
          <w:rFonts w:ascii="Times New Roman" w:eastAsia="Times New Roman" w:hAnsi="Times New Roman"/>
          <w:szCs w:val="20"/>
          <w:u w:val="single"/>
          <w:lang w:eastAsia="ru-RU"/>
        </w:rPr>
        <w:t xml:space="preserve"> </w:t>
      </w:r>
      <w:r w:rsidRPr="00B5007A">
        <w:rPr>
          <w:rFonts w:ascii="Times New Roman" w:eastAsia="Times New Roman" w:hAnsi="Times New Roman"/>
          <w:szCs w:val="20"/>
          <w:u w:val="single"/>
          <w:lang w:eastAsia="ru-RU"/>
        </w:rPr>
        <w:t>202</w:t>
      </w:r>
    </w:p>
    <w:p w:rsidR="005A02C3" w:rsidRPr="00AC1703" w:rsidRDefault="005A02C3" w:rsidP="005A02C3">
      <w:pPr>
        <w:spacing w:after="0" w:line="240" w:lineRule="auto"/>
        <w:rPr>
          <w:rFonts w:ascii="Times New Roman" w:eastAsia="Times New Roman" w:hAnsi="Times New Roman"/>
          <w:szCs w:val="20"/>
          <w:u w:val="single"/>
          <w:lang w:eastAsia="ru-RU"/>
        </w:rPr>
      </w:pPr>
      <w:r w:rsidRPr="00AC1703">
        <w:rPr>
          <w:rFonts w:ascii="Times New Roman" w:eastAsia="Times New Roman" w:hAnsi="Times New Roman"/>
          <w:szCs w:val="20"/>
          <w:lang w:eastAsia="ru-RU"/>
        </w:rPr>
        <w:t xml:space="preserve">         г. Томари</w:t>
      </w:r>
    </w:p>
    <w:p w:rsidR="005A02C3" w:rsidRPr="00AC1703" w:rsidRDefault="005A02C3" w:rsidP="005A02C3">
      <w:pPr>
        <w:pStyle w:val="a3"/>
        <w:spacing w:line="276" w:lineRule="auto"/>
        <w:jc w:val="center"/>
        <w:rPr>
          <w:rFonts w:ascii="Times New Roman" w:hAnsi="Times New Roman"/>
          <w:sz w:val="24"/>
          <w:szCs w:val="24"/>
          <w:lang w:eastAsia="ar-SA"/>
        </w:rPr>
      </w:pPr>
    </w:p>
    <w:p w:rsidR="005A02C3" w:rsidRPr="00AC1703" w:rsidRDefault="005A02C3" w:rsidP="005A02C3">
      <w:pPr>
        <w:pStyle w:val="a3"/>
        <w:spacing w:line="276" w:lineRule="auto"/>
        <w:jc w:val="center"/>
        <w:rPr>
          <w:rFonts w:ascii="Times New Roman" w:hAnsi="Times New Roman"/>
          <w:sz w:val="24"/>
          <w:szCs w:val="24"/>
          <w:lang w:eastAsia="ar-SA"/>
        </w:rPr>
      </w:pPr>
    </w:p>
    <w:p w:rsidR="00154C74" w:rsidRPr="00AC1703" w:rsidRDefault="00154C74" w:rsidP="00154C74">
      <w:pPr>
        <w:pStyle w:val="a3"/>
        <w:spacing w:line="276" w:lineRule="auto"/>
        <w:jc w:val="center"/>
        <w:rPr>
          <w:rFonts w:ascii="Times New Roman" w:eastAsia="Times New Roman" w:hAnsi="Times New Roman"/>
          <w:b/>
          <w:sz w:val="24"/>
          <w:szCs w:val="24"/>
          <w:lang w:eastAsia="ru-RU"/>
        </w:rPr>
      </w:pPr>
      <w:r w:rsidRPr="00AC1703">
        <w:rPr>
          <w:rFonts w:ascii="Times New Roman" w:eastAsia="Times New Roman" w:hAnsi="Times New Roman"/>
          <w:b/>
          <w:sz w:val="24"/>
          <w:szCs w:val="24"/>
          <w:lang w:eastAsia="ru-RU"/>
        </w:rPr>
        <w:t xml:space="preserve">О внесении изменений в </w:t>
      </w:r>
      <w:r w:rsidR="003378D1" w:rsidRPr="00AC1703">
        <w:rPr>
          <w:rFonts w:ascii="Times New Roman" w:eastAsia="Times New Roman" w:hAnsi="Times New Roman"/>
          <w:b/>
          <w:sz w:val="24"/>
          <w:szCs w:val="24"/>
          <w:lang w:eastAsia="ru-RU"/>
        </w:rPr>
        <w:t>постановление администрации м</w:t>
      </w:r>
      <w:r w:rsidR="00E75052" w:rsidRPr="00AC1703">
        <w:rPr>
          <w:rFonts w:ascii="Times New Roman" w:eastAsia="Times New Roman" w:hAnsi="Times New Roman"/>
          <w:b/>
          <w:sz w:val="24"/>
          <w:szCs w:val="24"/>
          <w:lang w:eastAsia="ru-RU"/>
        </w:rPr>
        <w:t>униципального образования «Томаринский городской округ» от 27.09.2024 № 201 «Об утверждении муниципальной программы</w:t>
      </w:r>
      <w:r w:rsidRPr="00AC1703">
        <w:rPr>
          <w:rFonts w:ascii="Times New Roman" w:hAnsi="Times New Roman"/>
          <w:b/>
          <w:sz w:val="24"/>
          <w:szCs w:val="24"/>
        </w:rPr>
        <w:t xml:space="preserve"> «Развитие физической культуры, спорта, туризма и повышение эффектив</w:t>
      </w:r>
      <w:r w:rsidR="00E75052" w:rsidRPr="00AC1703">
        <w:rPr>
          <w:rFonts w:ascii="Times New Roman" w:hAnsi="Times New Roman"/>
          <w:b/>
          <w:sz w:val="24"/>
          <w:szCs w:val="24"/>
        </w:rPr>
        <w:t xml:space="preserve">ности молодежной политики в </w:t>
      </w:r>
      <w:proofErr w:type="spellStart"/>
      <w:r w:rsidR="00E75052" w:rsidRPr="00AC1703">
        <w:rPr>
          <w:rFonts w:ascii="Times New Roman" w:hAnsi="Times New Roman"/>
          <w:b/>
          <w:sz w:val="24"/>
          <w:szCs w:val="24"/>
        </w:rPr>
        <w:t>Томаринском</w:t>
      </w:r>
      <w:proofErr w:type="spellEnd"/>
      <w:r w:rsidR="00E75052" w:rsidRPr="00AC1703">
        <w:rPr>
          <w:rFonts w:ascii="Times New Roman" w:hAnsi="Times New Roman"/>
          <w:b/>
          <w:sz w:val="24"/>
          <w:szCs w:val="24"/>
        </w:rPr>
        <w:t xml:space="preserve"> муниципальном округе»</w:t>
      </w:r>
    </w:p>
    <w:p w:rsidR="00154C74" w:rsidRPr="00AC1703" w:rsidRDefault="00154C74" w:rsidP="00154C74">
      <w:pPr>
        <w:pStyle w:val="a3"/>
        <w:spacing w:line="276" w:lineRule="auto"/>
        <w:jc w:val="center"/>
        <w:rPr>
          <w:rFonts w:ascii="Times New Roman" w:eastAsia="Times New Roman" w:hAnsi="Times New Roman"/>
          <w:sz w:val="24"/>
          <w:szCs w:val="24"/>
          <w:lang w:eastAsia="ru-RU"/>
        </w:rPr>
      </w:pPr>
    </w:p>
    <w:p w:rsidR="00425593" w:rsidRPr="00AC1703" w:rsidRDefault="00C15C8E" w:rsidP="00425593">
      <w:pPr>
        <w:autoSpaceDE w:val="0"/>
        <w:autoSpaceDN w:val="0"/>
        <w:adjustRightInd w:val="0"/>
        <w:spacing w:after="0"/>
        <w:ind w:firstLine="567"/>
        <w:jc w:val="both"/>
        <w:rPr>
          <w:rFonts w:ascii="Times New Roman" w:eastAsia="Times New Roman" w:hAnsi="Times New Roman"/>
          <w:sz w:val="24"/>
          <w:szCs w:val="24"/>
          <w:lang w:eastAsia="ru-RU"/>
        </w:rPr>
      </w:pPr>
      <w:r w:rsidRPr="00AC1703">
        <w:rPr>
          <w:rFonts w:ascii="Times New Roman" w:eastAsia="Times New Roman" w:hAnsi="Times New Roman"/>
          <w:sz w:val="24"/>
          <w:szCs w:val="24"/>
          <w:lang w:eastAsia="ru-RU"/>
        </w:rPr>
        <w:t>В соответ</w:t>
      </w:r>
      <w:r w:rsidR="00330916" w:rsidRPr="00AC1703">
        <w:rPr>
          <w:rFonts w:ascii="Times New Roman" w:eastAsia="Times New Roman" w:hAnsi="Times New Roman"/>
          <w:sz w:val="24"/>
          <w:szCs w:val="24"/>
          <w:lang w:eastAsia="ru-RU"/>
        </w:rPr>
        <w:t xml:space="preserve">ствии с Федеральным законом от </w:t>
      </w:r>
      <w:r w:rsidR="00495FEF" w:rsidRPr="00AC1703">
        <w:rPr>
          <w:rFonts w:ascii="Times New Roman" w:eastAsia="Times New Roman" w:hAnsi="Times New Roman"/>
          <w:sz w:val="24"/>
          <w:szCs w:val="24"/>
          <w:lang w:eastAsia="ru-RU"/>
        </w:rPr>
        <w:t>0</w:t>
      </w:r>
      <w:r w:rsidRPr="00AC1703">
        <w:rPr>
          <w:rFonts w:ascii="Times New Roman" w:eastAsia="Times New Roman" w:hAnsi="Times New Roman"/>
          <w:sz w:val="24"/>
          <w:szCs w:val="24"/>
          <w:lang w:eastAsia="ru-RU"/>
        </w:rPr>
        <w:t>6.10.2003 № 131-ФЗ «Об общих принципах организации местного самоуправления в Российской Федерации»</w:t>
      </w:r>
      <w:r w:rsidR="00154C74" w:rsidRPr="00AC1703">
        <w:rPr>
          <w:rFonts w:ascii="Times New Roman" w:eastAsia="Times New Roman" w:hAnsi="Times New Roman"/>
          <w:sz w:val="24"/>
          <w:szCs w:val="24"/>
          <w:lang w:eastAsia="ru-RU"/>
        </w:rPr>
        <w:t xml:space="preserve">, </w:t>
      </w:r>
      <w:r w:rsidR="009C3321" w:rsidRPr="00AC1703">
        <w:rPr>
          <w:rFonts w:ascii="Times New Roman" w:eastAsia="Times New Roman" w:hAnsi="Times New Roman"/>
          <w:sz w:val="24"/>
          <w:szCs w:val="24"/>
          <w:lang w:eastAsia="ru-RU"/>
        </w:rPr>
        <w:t>р</w:t>
      </w:r>
      <w:r w:rsidR="00D969CB" w:rsidRPr="00AC1703">
        <w:rPr>
          <w:rFonts w:ascii="Times New Roman" w:eastAsia="Times New Roman" w:hAnsi="Times New Roman"/>
          <w:sz w:val="24"/>
          <w:szCs w:val="24"/>
          <w:lang w:eastAsia="ru-RU"/>
        </w:rPr>
        <w:t>ешениями Собрания муниципального округа</w:t>
      </w:r>
      <w:r w:rsidR="00F310F3" w:rsidRPr="00AC1703">
        <w:rPr>
          <w:rFonts w:ascii="Times New Roman" w:eastAsia="Times New Roman" w:hAnsi="Times New Roman"/>
          <w:sz w:val="24"/>
          <w:szCs w:val="24"/>
          <w:lang w:eastAsia="ru-RU"/>
        </w:rPr>
        <w:t xml:space="preserve"> от 25.12.2025 № 33/229</w:t>
      </w:r>
      <w:r w:rsidR="00425593" w:rsidRPr="00AC1703">
        <w:rPr>
          <w:rFonts w:ascii="Times New Roman" w:eastAsia="Times New Roman" w:hAnsi="Times New Roman"/>
          <w:sz w:val="24"/>
          <w:szCs w:val="24"/>
          <w:lang w:eastAsia="ru-RU"/>
        </w:rPr>
        <w:t xml:space="preserve"> «О бюдж</w:t>
      </w:r>
      <w:r w:rsidR="000C4730" w:rsidRPr="00AC1703">
        <w:rPr>
          <w:rFonts w:ascii="Times New Roman" w:eastAsia="Times New Roman" w:hAnsi="Times New Roman"/>
          <w:sz w:val="24"/>
          <w:szCs w:val="24"/>
          <w:lang w:eastAsia="ru-RU"/>
        </w:rPr>
        <w:t>ете муниципального обра</w:t>
      </w:r>
      <w:r w:rsidR="00576FA9" w:rsidRPr="00AC1703">
        <w:rPr>
          <w:rFonts w:ascii="Times New Roman" w:eastAsia="Times New Roman" w:hAnsi="Times New Roman"/>
          <w:sz w:val="24"/>
          <w:szCs w:val="24"/>
          <w:lang w:eastAsia="ru-RU"/>
        </w:rPr>
        <w:t>зования Томаринского муниципального</w:t>
      </w:r>
      <w:r w:rsidR="000C4730" w:rsidRPr="00AC1703">
        <w:rPr>
          <w:rFonts w:ascii="Times New Roman" w:eastAsia="Times New Roman" w:hAnsi="Times New Roman"/>
          <w:sz w:val="24"/>
          <w:szCs w:val="24"/>
          <w:lang w:eastAsia="ru-RU"/>
        </w:rPr>
        <w:t xml:space="preserve"> округ</w:t>
      </w:r>
      <w:r w:rsidR="00576FA9" w:rsidRPr="00AC1703">
        <w:rPr>
          <w:rFonts w:ascii="Times New Roman" w:eastAsia="Times New Roman" w:hAnsi="Times New Roman"/>
          <w:sz w:val="24"/>
          <w:szCs w:val="24"/>
          <w:lang w:eastAsia="ru-RU"/>
        </w:rPr>
        <w:t>а</w:t>
      </w:r>
      <w:r w:rsidR="00D50998" w:rsidRPr="00AC1703">
        <w:rPr>
          <w:rFonts w:ascii="Times New Roman" w:eastAsia="Times New Roman" w:hAnsi="Times New Roman"/>
          <w:sz w:val="24"/>
          <w:szCs w:val="24"/>
          <w:lang w:eastAsia="ru-RU"/>
        </w:rPr>
        <w:t xml:space="preserve"> на 2026 год и на плановый период 2027 и 2028</w:t>
      </w:r>
      <w:r w:rsidR="004A7DAF" w:rsidRPr="00AC1703">
        <w:rPr>
          <w:rFonts w:ascii="Times New Roman" w:eastAsia="Times New Roman" w:hAnsi="Times New Roman"/>
          <w:sz w:val="24"/>
          <w:szCs w:val="24"/>
          <w:lang w:eastAsia="ru-RU"/>
        </w:rPr>
        <w:t xml:space="preserve"> годов»</w:t>
      </w:r>
      <w:r w:rsidR="00425593" w:rsidRPr="00AC1703">
        <w:rPr>
          <w:rFonts w:ascii="Times New Roman" w:eastAsia="Times New Roman" w:hAnsi="Times New Roman"/>
          <w:sz w:val="24"/>
          <w:szCs w:val="24"/>
          <w:lang w:eastAsia="ru-RU"/>
        </w:rPr>
        <w:t>, руководствуясь статье</w:t>
      </w:r>
      <w:r w:rsidR="00652E18" w:rsidRPr="00AC1703">
        <w:rPr>
          <w:rFonts w:ascii="Times New Roman" w:eastAsia="Times New Roman" w:hAnsi="Times New Roman"/>
          <w:sz w:val="24"/>
          <w:szCs w:val="24"/>
          <w:lang w:eastAsia="ru-RU"/>
        </w:rPr>
        <w:t>й 38</w:t>
      </w:r>
      <w:r w:rsidR="00442BDE" w:rsidRPr="00AC1703">
        <w:rPr>
          <w:rFonts w:ascii="Times New Roman" w:eastAsia="Times New Roman" w:hAnsi="Times New Roman"/>
          <w:sz w:val="24"/>
          <w:szCs w:val="24"/>
          <w:lang w:eastAsia="ru-RU"/>
        </w:rPr>
        <w:t xml:space="preserve"> Устава Томаринского муниципального округа</w:t>
      </w:r>
      <w:r w:rsidR="00425593" w:rsidRPr="00AC1703">
        <w:rPr>
          <w:rFonts w:ascii="Times New Roman" w:eastAsia="Times New Roman" w:hAnsi="Times New Roman"/>
          <w:sz w:val="24"/>
          <w:szCs w:val="24"/>
          <w:lang w:eastAsia="ru-RU"/>
        </w:rPr>
        <w:t>, администра</w:t>
      </w:r>
      <w:r w:rsidR="00442BDE" w:rsidRPr="00AC1703">
        <w:rPr>
          <w:rFonts w:ascii="Times New Roman" w:eastAsia="Times New Roman" w:hAnsi="Times New Roman"/>
          <w:sz w:val="24"/>
          <w:szCs w:val="24"/>
          <w:lang w:eastAsia="ru-RU"/>
        </w:rPr>
        <w:t xml:space="preserve">ция Томаринского муниципального </w:t>
      </w:r>
      <w:r w:rsidR="00425593" w:rsidRPr="00AC1703">
        <w:rPr>
          <w:rFonts w:ascii="Times New Roman" w:eastAsia="Times New Roman" w:hAnsi="Times New Roman"/>
          <w:sz w:val="24"/>
          <w:szCs w:val="24"/>
          <w:lang w:eastAsia="ru-RU"/>
        </w:rPr>
        <w:t>округ</w:t>
      </w:r>
      <w:r w:rsidR="00442BDE" w:rsidRPr="00AC1703">
        <w:rPr>
          <w:rFonts w:ascii="Times New Roman" w:eastAsia="Times New Roman" w:hAnsi="Times New Roman"/>
          <w:sz w:val="24"/>
          <w:szCs w:val="24"/>
          <w:lang w:eastAsia="ru-RU"/>
        </w:rPr>
        <w:t>а Сахалинской области</w:t>
      </w:r>
    </w:p>
    <w:p w:rsidR="00154C74" w:rsidRPr="00AC1703" w:rsidRDefault="00154C74" w:rsidP="00425593">
      <w:pPr>
        <w:pStyle w:val="a3"/>
        <w:spacing w:line="276" w:lineRule="auto"/>
        <w:ind w:firstLine="708"/>
        <w:jc w:val="both"/>
        <w:rPr>
          <w:rFonts w:ascii="Times New Roman" w:eastAsia="Times New Roman" w:hAnsi="Times New Roman"/>
          <w:sz w:val="28"/>
          <w:szCs w:val="28"/>
          <w:lang w:eastAsia="ru-RU"/>
        </w:rPr>
      </w:pPr>
    </w:p>
    <w:p w:rsidR="005A02C3" w:rsidRPr="00AC1703" w:rsidRDefault="005A02C3" w:rsidP="007B7ACB">
      <w:pPr>
        <w:pStyle w:val="a3"/>
        <w:spacing w:line="276" w:lineRule="auto"/>
        <w:ind w:firstLine="708"/>
        <w:rPr>
          <w:rFonts w:ascii="Times New Roman" w:hAnsi="Times New Roman"/>
          <w:sz w:val="24"/>
          <w:szCs w:val="24"/>
          <w:lang w:eastAsia="ar-SA"/>
        </w:rPr>
      </w:pPr>
      <w:r w:rsidRPr="00AC1703">
        <w:rPr>
          <w:rFonts w:ascii="Times New Roman" w:hAnsi="Times New Roman"/>
          <w:sz w:val="24"/>
          <w:szCs w:val="24"/>
          <w:lang w:eastAsia="ar-SA"/>
        </w:rPr>
        <w:t>ПОСТАНОВЛЯЕТ:</w:t>
      </w:r>
    </w:p>
    <w:p w:rsidR="005A02C3" w:rsidRPr="00AC1703" w:rsidRDefault="005A02C3" w:rsidP="005A02C3">
      <w:pPr>
        <w:pStyle w:val="a3"/>
        <w:spacing w:line="276" w:lineRule="auto"/>
        <w:rPr>
          <w:rFonts w:ascii="Times New Roman" w:hAnsi="Times New Roman"/>
          <w:sz w:val="24"/>
          <w:szCs w:val="24"/>
          <w:lang w:eastAsia="ar-SA"/>
        </w:rPr>
      </w:pPr>
    </w:p>
    <w:p w:rsidR="00871895" w:rsidRPr="00AC1703" w:rsidRDefault="00A41036" w:rsidP="00726387">
      <w:pPr>
        <w:pStyle w:val="a3"/>
        <w:spacing w:line="276" w:lineRule="auto"/>
        <w:jc w:val="both"/>
        <w:rPr>
          <w:rFonts w:ascii="Times New Roman" w:hAnsi="Times New Roman"/>
          <w:sz w:val="24"/>
          <w:szCs w:val="24"/>
        </w:rPr>
      </w:pPr>
      <w:r w:rsidRPr="00AC1703">
        <w:rPr>
          <w:rFonts w:ascii="Times New Roman" w:hAnsi="Times New Roman"/>
          <w:sz w:val="24"/>
          <w:szCs w:val="24"/>
          <w:lang w:eastAsia="ar-SA"/>
        </w:rPr>
        <w:t xml:space="preserve">           </w:t>
      </w:r>
      <w:r w:rsidR="00961B3B" w:rsidRPr="00AC1703">
        <w:rPr>
          <w:rFonts w:ascii="Times New Roman" w:hAnsi="Times New Roman"/>
          <w:sz w:val="24"/>
          <w:szCs w:val="24"/>
          <w:lang w:eastAsia="ar-SA"/>
        </w:rPr>
        <w:t>1.</w:t>
      </w:r>
      <w:r w:rsidR="005A02C3" w:rsidRPr="00AC1703">
        <w:rPr>
          <w:rFonts w:ascii="Times New Roman" w:hAnsi="Times New Roman"/>
          <w:sz w:val="24"/>
          <w:szCs w:val="24"/>
          <w:lang w:eastAsia="ar-SA"/>
        </w:rPr>
        <w:t xml:space="preserve"> </w:t>
      </w:r>
      <w:r w:rsidR="00CB5CAC" w:rsidRPr="00AC1703">
        <w:rPr>
          <w:rFonts w:ascii="Times New Roman" w:hAnsi="Times New Roman"/>
          <w:sz w:val="24"/>
          <w:szCs w:val="24"/>
        </w:rPr>
        <w:t xml:space="preserve">Внести </w:t>
      </w:r>
      <w:r w:rsidR="00154C74" w:rsidRPr="00AC1703">
        <w:rPr>
          <w:rFonts w:ascii="Times New Roman" w:hAnsi="Times New Roman"/>
          <w:sz w:val="24"/>
          <w:szCs w:val="24"/>
        </w:rPr>
        <w:t>в муниципальную программу «Развитие физической культуры, спорта, туризма и повышение эффективности молодеж</w:t>
      </w:r>
      <w:r w:rsidR="00A96E00" w:rsidRPr="00AC1703">
        <w:rPr>
          <w:rFonts w:ascii="Times New Roman" w:hAnsi="Times New Roman"/>
          <w:sz w:val="24"/>
          <w:szCs w:val="24"/>
        </w:rPr>
        <w:t xml:space="preserve">ной политики в </w:t>
      </w:r>
      <w:proofErr w:type="spellStart"/>
      <w:r w:rsidR="00A96E00" w:rsidRPr="00AC1703">
        <w:rPr>
          <w:rFonts w:ascii="Times New Roman" w:hAnsi="Times New Roman"/>
          <w:sz w:val="24"/>
          <w:szCs w:val="24"/>
        </w:rPr>
        <w:t>Томаринском</w:t>
      </w:r>
      <w:proofErr w:type="spellEnd"/>
      <w:r w:rsidR="00A96E00" w:rsidRPr="00AC1703">
        <w:rPr>
          <w:rFonts w:ascii="Times New Roman" w:hAnsi="Times New Roman"/>
          <w:sz w:val="24"/>
          <w:szCs w:val="24"/>
        </w:rPr>
        <w:t xml:space="preserve"> муниципальном </w:t>
      </w:r>
      <w:r w:rsidR="007455A6" w:rsidRPr="00AC1703">
        <w:rPr>
          <w:rFonts w:ascii="Times New Roman" w:hAnsi="Times New Roman"/>
          <w:sz w:val="24"/>
          <w:szCs w:val="24"/>
        </w:rPr>
        <w:t>округ</w:t>
      </w:r>
      <w:r w:rsidR="00A96E00" w:rsidRPr="00AC1703">
        <w:rPr>
          <w:rFonts w:ascii="Times New Roman" w:hAnsi="Times New Roman"/>
          <w:sz w:val="24"/>
          <w:szCs w:val="24"/>
        </w:rPr>
        <w:t>е»</w:t>
      </w:r>
      <w:r w:rsidR="00154C74" w:rsidRPr="00AC1703">
        <w:rPr>
          <w:rFonts w:ascii="Times New Roman" w:hAnsi="Times New Roman"/>
          <w:sz w:val="24"/>
          <w:szCs w:val="24"/>
        </w:rPr>
        <w:t>, утвержденную</w:t>
      </w:r>
      <w:r w:rsidR="00C25488" w:rsidRPr="00AC1703">
        <w:rPr>
          <w:rFonts w:ascii="Times New Roman" w:hAnsi="Times New Roman"/>
          <w:sz w:val="24"/>
          <w:szCs w:val="24"/>
        </w:rPr>
        <w:t xml:space="preserve"> постановлением администрации муниципального образования</w:t>
      </w:r>
      <w:r w:rsidR="00154C74" w:rsidRPr="00AC1703">
        <w:rPr>
          <w:rFonts w:ascii="Times New Roman" w:hAnsi="Times New Roman"/>
          <w:sz w:val="24"/>
          <w:szCs w:val="24"/>
        </w:rPr>
        <w:t xml:space="preserve"> «Томари</w:t>
      </w:r>
      <w:r w:rsidR="00647179" w:rsidRPr="00AC1703">
        <w:rPr>
          <w:rFonts w:ascii="Times New Roman" w:hAnsi="Times New Roman"/>
          <w:sz w:val="24"/>
          <w:szCs w:val="24"/>
        </w:rPr>
        <w:t>нский городской округ» от 27.09.2024 № 201</w:t>
      </w:r>
      <w:r w:rsidR="009D2B9F" w:rsidRPr="00AC1703">
        <w:rPr>
          <w:rFonts w:ascii="Times New Roman" w:hAnsi="Times New Roman"/>
          <w:sz w:val="24"/>
          <w:szCs w:val="24"/>
        </w:rPr>
        <w:t>, с уче</w:t>
      </w:r>
      <w:r w:rsidR="00F86562" w:rsidRPr="00AC1703">
        <w:rPr>
          <w:rFonts w:ascii="Times New Roman" w:hAnsi="Times New Roman"/>
          <w:sz w:val="24"/>
          <w:szCs w:val="24"/>
        </w:rPr>
        <w:t xml:space="preserve">том </w:t>
      </w:r>
      <w:proofErr w:type="gramStart"/>
      <w:r w:rsidR="00F86562" w:rsidRPr="00AC1703">
        <w:rPr>
          <w:rFonts w:ascii="Times New Roman" w:hAnsi="Times New Roman"/>
          <w:sz w:val="24"/>
          <w:szCs w:val="24"/>
        </w:rPr>
        <w:t>изменений</w:t>
      </w:r>
      <w:proofErr w:type="gramEnd"/>
      <w:r w:rsidR="009D2B9F" w:rsidRPr="00AC1703">
        <w:rPr>
          <w:rFonts w:ascii="Times New Roman" w:hAnsi="Times New Roman"/>
          <w:sz w:val="24"/>
          <w:szCs w:val="24"/>
        </w:rPr>
        <w:t xml:space="preserve"> внесе</w:t>
      </w:r>
      <w:r w:rsidR="00774D78" w:rsidRPr="00AC1703">
        <w:rPr>
          <w:rFonts w:ascii="Times New Roman" w:hAnsi="Times New Roman"/>
          <w:sz w:val="24"/>
          <w:szCs w:val="24"/>
        </w:rPr>
        <w:t>нных постановлением</w:t>
      </w:r>
      <w:r w:rsidR="001110CB" w:rsidRPr="00AC1703">
        <w:rPr>
          <w:rFonts w:ascii="Times New Roman" w:hAnsi="Times New Roman"/>
          <w:sz w:val="24"/>
          <w:szCs w:val="24"/>
        </w:rPr>
        <w:t xml:space="preserve"> администра</w:t>
      </w:r>
      <w:r w:rsidR="00647179" w:rsidRPr="00AC1703">
        <w:rPr>
          <w:rFonts w:ascii="Times New Roman" w:hAnsi="Times New Roman"/>
          <w:sz w:val="24"/>
          <w:szCs w:val="24"/>
        </w:rPr>
        <w:t>ции Томаринского муниципального округа</w:t>
      </w:r>
      <w:r w:rsidR="00F86562" w:rsidRPr="00AC1703">
        <w:rPr>
          <w:rFonts w:ascii="Times New Roman" w:hAnsi="Times New Roman"/>
          <w:sz w:val="24"/>
          <w:szCs w:val="24"/>
        </w:rPr>
        <w:t xml:space="preserve"> </w:t>
      </w:r>
      <w:r w:rsidR="00C621E9" w:rsidRPr="00AC1703">
        <w:rPr>
          <w:rFonts w:ascii="Times New Roman" w:eastAsia="Times New Roman" w:hAnsi="Times New Roman"/>
          <w:bCs/>
          <w:sz w:val="24"/>
          <w:szCs w:val="24"/>
        </w:rPr>
        <w:t>от 28.05</w:t>
      </w:r>
      <w:r w:rsidR="00330916" w:rsidRPr="00AC1703">
        <w:rPr>
          <w:rFonts w:ascii="Times New Roman" w:eastAsia="Times New Roman" w:hAnsi="Times New Roman"/>
          <w:bCs/>
          <w:sz w:val="24"/>
          <w:szCs w:val="24"/>
        </w:rPr>
        <w:t>.2025</w:t>
      </w:r>
      <w:r w:rsidR="00A96E00" w:rsidRPr="00AC1703">
        <w:rPr>
          <w:rFonts w:ascii="Times New Roman" w:eastAsia="Times New Roman" w:hAnsi="Times New Roman"/>
          <w:bCs/>
          <w:sz w:val="24"/>
          <w:szCs w:val="24"/>
        </w:rPr>
        <w:t xml:space="preserve"> </w:t>
      </w:r>
      <w:r w:rsidR="00647179" w:rsidRPr="00AC1703">
        <w:rPr>
          <w:rFonts w:ascii="Times New Roman" w:eastAsia="Times New Roman" w:hAnsi="Times New Roman"/>
          <w:bCs/>
          <w:sz w:val="24"/>
          <w:szCs w:val="24"/>
        </w:rPr>
        <w:t>№ 13</w:t>
      </w:r>
      <w:r w:rsidRPr="00AC1703">
        <w:rPr>
          <w:rFonts w:ascii="Times New Roman" w:eastAsia="Times New Roman" w:hAnsi="Times New Roman"/>
          <w:bCs/>
          <w:sz w:val="24"/>
          <w:szCs w:val="24"/>
        </w:rPr>
        <w:t>9,</w:t>
      </w:r>
      <w:r w:rsidR="00F331E8" w:rsidRPr="00AC1703">
        <w:rPr>
          <w:rFonts w:ascii="Times New Roman" w:hAnsi="Times New Roman"/>
          <w:sz w:val="24"/>
          <w:szCs w:val="24"/>
        </w:rPr>
        <w:t xml:space="preserve"> </w:t>
      </w:r>
      <w:r w:rsidR="00F86562" w:rsidRPr="00AC1703">
        <w:rPr>
          <w:rFonts w:ascii="Times New Roman" w:hAnsi="Times New Roman"/>
          <w:sz w:val="24"/>
          <w:szCs w:val="24"/>
        </w:rPr>
        <w:t>(далее-Прог</w:t>
      </w:r>
      <w:r w:rsidR="003E3F42" w:rsidRPr="00AC1703">
        <w:rPr>
          <w:rFonts w:ascii="Times New Roman" w:hAnsi="Times New Roman"/>
          <w:sz w:val="24"/>
          <w:szCs w:val="24"/>
        </w:rPr>
        <w:t>рамма),</w:t>
      </w:r>
      <w:r w:rsidR="00871895" w:rsidRPr="00AC1703">
        <w:rPr>
          <w:rFonts w:ascii="Times New Roman" w:hAnsi="Times New Roman"/>
          <w:sz w:val="24"/>
          <w:szCs w:val="24"/>
        </w:rPr>
        <w:t xml:space="preserve"> следующие изменения:</w:t>
      </w:r>
    </w:p>
    <w:p w:rsidR="00956D8E" w:rsidRPr="00AC1703" w:rsidRDefault="00DB05EB" w:rsidP="00726387">
      <w:pPr>
        <w:pStyle w:val="a3"/>
        <w:spacing w:line="276" w:lineRule="auto"/>
        <w:jc w:val="both"/>
        <w:rPr>
          <w:rFonts w:ascii="Times New Roman" w:hAnsi="Times New Roman"/>
          <w:sz w:val="24"/>
          <w:szCs w:val="24"/>
        </w:rPr>
      </w:pPr>
      <w:r w:rsidRPr="00AC1703">
        <w:rPr>
          <w:rFonts w:ascii="Times New Roman" w:hAnsi="Times New Roman"/>
          <w:sz w:val="24"/>
          <w:szCs w:val="24"/>
        </w:rPr>
        <w:tab/>
        <w:t xml:space="preserve">1.1. </w:t>
      </w:r>
      <w:r w:rsidR="00462526" w:rsidRPr="00AC1703">
        <w:rPr>
          <w:rFonts w:ascii="Times New Roman" w:hAnsi="Times New Roman"/>
          <w:sz w:val="24"/>
          <w:szCs w:val="24"/>
        </w:rPr>
        <w:t>В п</w:t>
      </w:r>
      <w:r w:rsidR="000A6B5D" w:rsidRPr="00AC1703">
        <w:rPr>
          <w:rFonts w:ascii="Times New Roman" w:hAnsi="Times New Roman"/>
          <w:sz w:val="24"/>
          <w:szCs w:val="24"/>
        </w:rPr>
        <w:t>риложение</w:t>
      </w:r>
      <w:r w:rsidR="00D37A5B" w:rsidRPr="00AC1703">
        <w:rPr>
          <w:rFonts w:ascii="Times New Roman" w:hAnsi="Times New Roman"/>
          <w:sz w:val="24"/>
          <w:szCs w:val="24"/>
        </w:rPr>
        <w:t xml:space="preserve"> № 1 Паспорт</w:t>
      </w:r>
      <w:r w:rsidR="00462526" w:rsidRPr="00AC1703">
        <w:rPr>
          <w:rFonts w:ascii="Times New Roman" w:hAnsi="Times New Roman"/>
          <w:sz w:val="24"/>
          <w:szCs w:val="24"/>
        </w:rPr>
        <w:t>а</w:t>
      </w:r>
      <w:r w:rsidRPr="00AC1703">
        <w:rPr>
          <w:rFonts w:ascii="Times New Roman" w:hAnsi="Times New Roman"/>
          <w:sz w:val="24"/>
          <w:szCs w:val="24"/>
        </w:rPr>
        <w:t xml:space="preserve"> муниципальной программы «Развитие физической культуры, спорта, туризма и повышение эффект</w:t>
      </w:r>
      <w:r w:rsidR="00A96E00" w:rsidRPr="00AC1703">
        <w:rPr>
          <w:rFonts w:ascii="Times New Roman" w:hAnsi="Times New Roman"/>
          <w:sz w:val="24"/>
          <w:szCs w:val="24"/>
        </w:rPr>
        <w:t xml:space="preserve">ивности молодежной политики </w:t>
      </w:r>
      <w:proofErr w:type="gramStart"/>
      <w:r w:rsidR="00A96E00" w:rsidRPr="00AC1703">
        <w:rPr>
          <w:rFonts w:ascii="Times New Roman" w:hAnsi="Times New Roman"/>
          <w:sz w:val="24"/>
          <w:szCs w:val="24"/>
        </w:rPr>
        <w:t xml:space="preserve">в  </w:t>
      </w:r>
      <w:proofErr w:type="spellStart"/>
      <w:r w:rsidR="00A96E00" w:rsidRPr="00AC1703">
        <w:rPr>
          <w:rFonts w:ascii="Times New Roman" w:hAnsi="Times New Roman"/>
          <w:sz w:val="24"/>
          <w:szCs w:val="24"/>
        </w:rPr>
        <w:t>Томаринском</w:t>
      </w:r>
      <w:proofErr w:type="spellEnd"/>
      <w:proofErr w:type="gramEnd"/>
      <w:r w:rsidR="00A96E00" w:rsidRPr="00AC1703">
        <w:rPr>
          <w:rFonts w:ascii="Times New Roman" w:hAnsi="Times New Roman"/>
          <w:sz w:val="24"/>
          <w:szCs w:val="24"/>
        </w:rPr>
        <w:t xml:space="preserve"> муниципальном</w:t>
      </w:r>
      <w:r w:rsidRPr="00AC1703">
        <w:rPr>
          <w:rFonts w:ascii="Times New Roman" w:hAnsi="Times New Roman"/>
          <w:sz w:val="24"/>
          <w:szCs w:val="24"/>
        </w:rPr>
        <w:t xml:space="preserve"> округ</w:t>
      </w:r>
      <w:r w:rsidR="00A96E00" w:rsidRPr="00AC1703">
        <w:rPr>
          <w:rFonts w:ascii="Times New Roman" w:hAnsi="Times New Roman"/>
          <w:sz w:val="24"/>
          <w:szCs w:val="24"/>
        </w:rPr>
        <w:t>е»</w:t>
      </w:r>
      <w:r w:rsidRPr="00AC1703">
        <w:rPr>
          <w:rFonts w:ascii="Times New Roman" w:hAnsi="Times New Roman"/>
          <w:sz w:val="24"/>
          <w:szCs w:val="24"/>
        </w:rPr>
        <w:t xml:space="preserve"> в сроке «Объемы финансового обеспечения за весь период» цифры</w:t>
      </w:r>
      <w:r w:rsidR="0048482C" w:rsidRPr="00AC1703">
        <w:rPr>
          <w:rFonts w:ascii="Times New Roman" w:hAnsi="Times New Roman"/>
          <w:sz w:val="24"/>
          <w:szCs w:val="24"/>
        </w:rPr>
        <w:t xml:space="preserve"> «</w:t>
      </w:r>
      <w:r w:rsidR="00D50998" w:rsidRPr="00AC1703">
        <w:rPr>
          <w:rFonts w:ascii="Times New Roman" w:eastAsia="Times New Roman" w:hAnsi="Times New Roman"/>
          <w:bCs/>
          <w:sz w:val="24"/>
          <w:szCs w:val="24"/>
          <w:lang w:eastAsia="ru-RU"/>
        </w:rPr>
        <w:t>426753,9</w:t>
      </w:r>
      <w:r w:rsidR="0048482C" w:rsidRPr="00AC1703">
        <w:rPr>
          <w:rFonts w:ascii="Times New Roman" w:eastAsia="Times New Roman" w:hAnsi="Times New Roman"/>
          <w:bCs/>
          <w:sz w:val="24"/>
          <w:szCs w:val="24"/>
          <w:lang w:eastAsia="ru-RU"/>
        </w:rPr>
        <w:t xml:space="preserve"> тыс. руб.»</w:t>
      </w:r>
      <w:r w:rsidR="0095113D" w:rsidRPr="00AC1703">
        <w:rPr>
          <w:rFonts w:ascii="Times New Roman" w:hAnsi="Times New Roman"/>
          <w:sz w:val="24"/>
          <w:szCs w:val="24"/>
        </w:rPr>
        <w:t xml:space="preserve"> заменить цифрами</w:t>
      </w:r>
      <w:r w:rsidRPr="00AC1703">
        <w:rPr>
          <w:rFonts w:ascii="Times New Roman" w:hAnsi="Times New Roman"/>
          <w:sz w:val="24"/>
          <w:szCs w:val="24"/>
        </w:rPr>
        <w:t xml:space="preserve"> </w:t>
      </w:r>
      <w:r w:rsidR="0048482C" w:rsidRPr="00AC1703">
        <w:rPr>
          <w:rFonts w:ascii="Times New Roman" w:hAnsi="Times New Roman"/>
          <w:sz w:val="24"/>
          <w:szCs w:val="24"/>
        </w:rPr>
        <w:t>«</w:t>
      </w:r>
      <w:r w:rsidR="000E4D0D" w:rsidRPr="00AC1703">
        <w:rPr>
          <w:rFonts w:ascii="Times New Roman" w:eastAsia="Times New Roman" w:hAnsi="Times New Roman"/>
          <w:bCs/>
          <w:sz w:val="24"/>
          <w:szCs w:val="24"/>
          <w:lang w:eastAsia="ru-RU"/>
        </w:rPr>
        <w:t>368978</w:t>
      </w:r>
      <w:r w:rsidR="00681F4B" w:rsidRPr="00AC1703">
        <w:rPr>
          <w:rFonts w:ascii="Times New Roman" w:eastAsia="Times New Roman" w:hAnsi="Times New Roman"/>
          <w:bCs/>
          <w:sz w:val="24"/>
          <w:szCs w:val="24"/>
          <w:lang w:eastAsia="ru-RU"/>
        </w:rPr>
        <w:t>,</w:t>
      </w:r>
      <w:r w:rsidR="000E4D0D" w:rsidRPr="00AC1703">
        <w:rPr>
          <w:rFonts w:ascii="Times New Roman" w:eastAsia="Times New Roman" w:hAnsi="Times New Roman"/>
          <w:bCs/>
          <w:sz w:val="24"/>
          <w:szCs w:val="24"/>
          <w:lang w:eastAsia="ru-RU"/>
        </w:rPr>
        <w:t>1</w:t>
      </w:r>
      <w:r w:rsidR="00D50998" w:rsidRPr="00AC1703">
        <w:rPr>
          <w:rFonts w:ascii="Times New Roman" w:eastAsia="Times New Roman" w:hAnsi="Times New Roman"/>
          <w:bCs/>
          <w:lang w:eastAsia="ru-RU"/>
        </w:rPr>
        <w:t xml:space="preserve"> </w:t>
      </w:r>
      <w:r w:rsidRPr="00AC1703">
        <w:rPr>
          <w:rFonts w:ascii="Times New Roman" w:hAnsi="Times New Roman"/>
          <w:sz w:val="24"/>
          <w:szCs w:val="24"/>
        </w:rPr>
        <w:t>тыс. руб.</w:t>
      </w:r>
      <w:r w:rsidR="0048482C" w:rsidRPr="00AC1703">
        <w:rPr>
          <w:rFonts w:ascii="Times New Roman" w:hAnsi="Times New Roman"/>
          <w:sz w:val="24"/>
          <w:szCs w:val="24"/>
        </w:rPr>
        <w:t>».</w:t>
      </w:r>
    </w:p>
    <w:p w:rsidR="004C27C6" w:rsidRPr="00AC1703" w:rsidRDefault="00956D8E" w:rsidP="00956D8E">
      <w:pPr>
        <w:pStyle w:val="a3"/>
        <w:spacing w:line="276" w:lineRule="auto"/>
        <w:jc w:val="both"/>
        <w:rPr>
          <w:rFonts w:ascii="Times New Roman" w:hAnsi="Times New Roman"/>
          <w:sz w:val="24"/>
          <w:szCs w:val="24"/>
        </w:rPr>
      </w:pPr>
      <w:r w:rsidRPr="00AC1703">
        <w:rPr>
          <w:rFonts w:ascii="Times New Roman" w:hAnsi="Times New Roman"/>
          <w:sz w:val="24"/>
          <w:szCs w:val="24"/>
        </w:rPr>
        <w:tab/>
      </w:r>
      <w:r w:rsidR="004C27C6" w:rsidRPr="00AC1703">
        <w:rPr>
          <w:rFonts w:ascii="Times New Roman" w:hAnsi="Times New Roman"/>
          <w:sz w:val="24"/>
          <w:szCs w:val="24"/>
        </w:rPr>
        <w:t xml:space="preserve">1.2. Приложение № 5 к Программе изложить в новой </w:t>
      </w:r>
      <w:r w:rsidR="004700EB" w:rsidRPr="00AC1703">
        <w:rPr>
          <w:rFonts w:ascii="Times New Roman" w:hAnsi="Times New Roman"/>
          <w:sz w:val="24"/>
          <w:szCs w:val="24"/>
        </w:rPr>
        <w:t xml:space="preserve">редакции согласно </w:t>
      </w:r>
      <w:proofErr w:type="gramStart"/>
      <w:r w:rsidR="004700EB" w:rsidRPr="00AC1703">
        <w:rPr>
          <w:rFonts w:ascii="Times New Roman" w:hAnsi="Times New Roman"/>
          <w:sz w:val="24"/>
          <w:szCs w:val="24"/>
        </w:rPr>
        <w:t>приложению</w:t>
      </w:r>
      <w:proofErr w:type="gramEnd"/>
      <w:r w:rsidR="004C27C6" w:rsidRPr="00AC1703">
        <w:rPr>
          <w:rFonts w:ascii="Times New Roman" w:hAnsi="Times New Roman"/>
          <w:sz w:val="24"/>
          <w:szCs w:val="24"/>
        </w:rPr>
        <w:t xml:space="preserve"> к настоящему постановлению</w:t>
      </w:r>
      <w:r w:rsidR="00CD66CD" w:rsidRPr="00AC1703">
        <w:rPr>
          <w:rFonts w:ascii="Times New Roman" w:hAnsi="Times New Roman"/>
          <w:sz w:val="24"/>
          <w:szCs w:val="24"/>
        </w:rPr>
        <w:t>.</w:t>
      </w:r>
    </w:p>
    <w:p w:rsidR="005A02C3" w:rsidRPr="00AC1703" w:rsidRDefault="00726387" w:rsidP="00726387">
      <w:pPr>
        <w:pStyle w:val="a3"/>
        <w:spacing w:line="276" w:lineRule="auto"/>
        <w:jc w:val="both"/>
        <w:rPr>
          <w:rFonts w:ascii="Times New Roman" w:hAnsi="Times New Roman"/>
          <w:sz w:val="24"/>
          <w:szCs w:val="24"/>
          <w:lang w:eastAsia="ru-RU"/>
        </w:rPr>
      </w:pPr>
      <w:r w:rsidRPr="00AC1703">
        <w:rPr>
          <w:rFonts w:ascii="Times New Roman" w:hAnsi="Times New Roman"/>
          <w:sz w:val="24"/>
          <w:szCs w:val="24"/>
          <w:lang w:eastAsia="ru-RU"/>
        </w:rPr>
        <w:lastRenderedPageBreak/>
        <w:t xml:space="preserve">           </w:t>
      </w:r>
      <w:r w:rsidR="00154C74" w:rsidRPr="00AC1703">
        <w:rPr>
          <w:rFonts w:ascii="Times New Roman" w:hAnsi="Times New Roman"/>
          <w:sz w:val="24"/>
          <w:szCs w:val="24"/>
          <w:lang w:eastAsia="ru-RU"/>
        </w:rPr>
        <w:t>2</w:t>
      </w:r>
      <w:r w:rsidR="005A02C3" w:rsidRPr="00AC1703">
        <w:rPr>
          <w:rFonts w:ascii="Times New Roman" w:hAnsi="Times New Roman"/>
          <w:sz w:val="24"/>
          <w:szCs w:val="24"/>
          <w:lang w:eastAsia="ru-RU"/>
        </w:rPr>
        <w:t>. Данное пос</w:t>
      </w:r>
      <w:r w:rsidR="00182129" w:rsidRPr="00AC1703">
        <w:rPr>
          <w:rFonts w:ascii="Times New Roman" w:hAnsi="Times New Roman"/>
          <w:sz w:val="24"/>
          <w:szCs w:val="24"/>
          <w:lang w:eastAsia="ru-RU"/>
        </w:rPr>
        <w:t>тановление опубликовать в сетевом издании</w:t>
      </w:r>
      <w:r w:rsidR="005A02C3" w:rsidRPr="00AC1703">
        <w:rPr>
          <w:rFonts w:ascii="Times New Roman" w:hAnsi="Times New Roman"/>
          <w:sz w:val="24"/>
          <w:szCs w:val="24"/>
          <w:lang w:eastAsia="ru-RU"/>
        </w:rPr>
        <w:t xml:space="preserve"> «Вести Томари» и разместить на официальном сайте администра</w:t>
      </w:r>
      <w:r w:rsidR="005455ED" w:rsidRPr="00AC1703">
        <w:rPr>
          <w:rFonts w:ascii="Times New Roman" w:hAnsi="Times New Roman"/>
          <w:sz w:val="24"/>
          <w:szCs w:val="24"/>
          <w:lang w:eastAsia="ru-RU"/>
        </w:rPr>
        <w:t>ции Томаринского муниципального округа</w:t>
      </w:r>
      <w:r w:rsidR="005A02C3" w:rsidRPr="00AC1703">
        <w:rPr>
          <w:rFonts w:ascii="Times New Roman" w:hAnsi="Times New Roman"/>
          <w:sz w:val="24"/>
          <w:szCs w:val="24"/>
          <w:lang w:eastAsia="ru-RU"/>
        </w:rPr>
        <w:t>.</w:t>
      </w:r>
    </w:p>
    <w:p w:rsidR="00180F87" w:rsidRPr="00AC1703" w:rsidRDefault="00180F87" w:rsidP="00726387">
      <w:pPr>
        <w:tabs>
          <w:tab w:val="left" w:pos="0"/>
        </w:tabs>
        <w:spacing w:after="0"/>
        <w:ind w:firstLine="709"/>
        <w:jc w:val="both"/>
        <w:rPr>
          <w:rFonts w:ascii="Times New Roman" w:eastAsia="Times New Roman" w:hAnsi="Times New Roman"/>
          <w:sz w:val="24"/>
          <w:szCs w:val="24"/>
          <w:lang w:eastAsia="ru-RU"/>
        </w:rPr>
      </w:pPr>
      <w:r w:rsidRPr="00AC1703">
        <w:rPr>
          <w:rFonts w:ascii="Times New Roman" w:eastAsia="Times New Roman" w:hAnsi="Times New Roman"/>
          <w:sz w:val="24"/>
          <w:szCs w:val="24"/>
          <w:lang w:eastAsia="ru-RU"/>
        </w:rPr>
        <w:t>3. Управлению культур</w:t>
      </w:r>
      <w:r w:rsidR="005455ED" w:rsidRPr="00AC1703">
        <w:rPr>
          <w:rFonts w:ascii="Times New Roman" w:eastAsia="Times New Roman" w:hAnsi="Times New Roman"/>
          <w:sz w:val="24"/>
          <w:szCs w:val="24"/>
          <w:lang w:eastAsia="ru-RU"/>
        </w:rPr>
        <w:t>ы, спорта и молодежной политики Томаринского муниципального округа</w:t>
      </w:r>
      <w:r w:rsidRPr="00AC1703">
        <w:rPr>
          <w:rFonts w:ascii="Times New Roman" w:eastAsia="Times New Roman" w:hAnsi="Times New Roman"/>
          <w:sz w:val="24"/>
          <w:szCs w:val="24"/>
          <w:lang w:eastAsia="ru-RU"/>
        </w:rPr>
        <w:t xml:space="preserve"> обеспечить размещение актуальной редакции Программы на оф</w:t>
      </w:r>
      <w:r w:rsidR="007E31CE" w:rsidRPr="00AC1703">
        <w:rPr>
          <w:rFonts w:ascii="Times New Roman" w:eastAsia="Times New Roman" w:hAnsi="Times New Roman"/>
          <w:sz w:val="24"/>
          <w:szCs w:val="24"/>
          <w:lang w:eastAsia="ru-RU"/>
        </w:rPr>
        <w:t>ициальном сайте админист</w:t>
      </w:r>
      <w:r w:rsidR="005455ED" w:rsidRPr="00AC1703">
        <w:rPr>
          <w:rFonts w:ascii="Times New Roman" w:eastAsia="Times New Roman" w:hAnsi="Times New Roman"/>
          <w:sz w:val="24"/>
          <w:szCs w:val="24"/>
          <w:lang w:eastAsia="ru-RU"/>
        </w:rPr>
        <w:t>рации Томаринского муниципального округа</w:t>
      </w:r>
      <w:r w:rsidRPr="00AC1703">
        <w:rPr>
          <w:rFonts w:ascii="Times New Roman" w:eastAsia="Times New Roman" w:hAnsi="Times New Roman"/>
          <w:sz w:val="24"/>
          <w:szCs w:val="24"/>
          <w:lang w:eastAsia="ru-RU"/>
        </w:rPr>
        <w:t>.</w:t>
      </w:r>
    </w:p>
    <w:p w:rsidR="005A02C3" w:rsidRPr="00AC1703" w:rsidRDefault="00180F87" w:rsidP="005A02C3">
      <w:pPr>
        <w:pStyle w:val="a3"/>
        <w:spacing w:line="276" w:lineRule="auto"/>
        <w:ind w:firstLine="708"/>
        <w:jc w:val="both"/>
        <w:rPr>
          <w:rFonts w:ascii="Times New Roman" w:hAnsi="Times New Roman"/>
          <w:sz w:val="24"/>
          <w:szCs w:val="24"/>
          <w:lang w:eastAsia="ar-SA"/>
        </w:rPr>
      </w:pPr>
      <w:r w:rsidRPr="00AC1703">
        <w:rPr>
          <w:rFonts w:ascii="Times New Roman" w:hAnsi="Times New Roman"/>
          <w:sz w:val="24"/>
          <w:szCs w:val="24"/>
          <w:lang w:eastAsia="ar-SA"/>
        </w:rPr>
        <w:t>4</w:t>
      </w:r>
      <w:r w:rsidR="005A02C3" w:rsidRPr="00AC1703">
        <w:rPr>
          <w:rFonts w:ascii="Times New Roman" w:hAnsi="Times New Roman"/>
          <w:sz w:val="24"/>
          <w:szCs w:val="24"/>
          <w:lang w:eastAsia="ar-SA"/>
        </w:rPr>
        <w:t>. Контроль за исполнением настоящего постановления возложить на вице-мэ</w:t>
      </w:r>
      <w:r w:rsidR="00586E2F" w:rsidRPr="00AC1703">
        <w:rPr>
          <w:rFonts w:ascii="Times New Roman" w:hAnsi="Times New Roman"/>
          <w:sz w:val="24"/>
          <w:szCs w:val="24"/>
          <w:lang w:eastAsia="ar-SA"/>
        </w:rPr>
        <w:t>ра Томаринского муниципального</w:t>
      </w:r>
      <w:r w:rsidR="00B50002" w:rsidRPr="00AC1703">
        <w:rPr>
          <w:rFonts w:ascii="Times New Roman" w:hAnsi="Times New Roman"/>
          <w:sz w:val="24"/>
          <w:szCs w:val="24"/>
          <w:lang w:eastAsia="ar-SA"/>
        </w:rPr>
        <w:t xml:space="preserve"> округа </w:t>
      </w:r>
      <w:r w:rsidR="00521405" w:rsidRPr="00AC1703">
        <w:rPr>
          <w:rFonts w:ascii="Times New Roman" w:hAnsi="Times New Roman"/>
          <w:sz w:val="24"/>
          <w:szCs w:val="24"/>
          <w:lang w:eastAsia="ar-SA"/>
        </w:rPr>
        <w:t>Гаджиева Ш.И.</w:t>
      </w:r>
    </w:p>
    <w:p w:rsidR="00374053" w:rsidRPr="00AC1703" w:rsidRDefault="00374053" w:rsidP="005A02C3">
      <w:pPr>
        <w:pStyle w:val="a3"/>
        <w:spacing w:line="276" w:lineRule="auto"/>
        <w:jc w:val="both"/>
        <w:rPr>
          <w:rFonts w:ascii="Times New Roman" w:hAnsi="Times New Roman"/>
          <w:sz w:val="24"/>
          <w:szCs w:val="24"/>
          <w:lang w:eastAsia="ar-SA"/>
        </w:rPr>
      </w:pPr>
    </w:p>
    <w:p w:rsidR="00374053" w:rsidRPr="00AC1703" w:rsidRDefault="00374053" w:rsidP="005A02C3">
      <w:pPr>
        <w:pStyle w:val="a3"/>
        <w:spacing w:line="276" w:lineRule="auto"/>
        <w:jc w:val="both"/>
        <w:rPr>
          <w:rFonts w:ascii="Times New Roman" w:hAnsi="Times New Roman"/>
          <w:sz w:val="24"/>
          <w:szCs w:val="24"/>
          <w:lang w:eastAsia="ar-SA"/>
        </w:rPr>
      </w:pPr>
    </w:p>
    <w:p w:rsidR="00374053" w:rsidRPr="00AC1703" w:rsidRDefault="00374053" w:rsidP="005A02C3">
      <w:pPr>
        <w:pStyle w:val="a3"/>
        <w:spacing w:line="276" w:lineRule="auto"/>
        <w:jc w:val="both"/>
        <w:rPr>
          <w:rFonts w:ascii="Times New Roman" w:hAnsi="Times New Roman"/>
          <w:sz w:val="24"/>
          <w:szCs w:val="24"/>
          <w:lang w:eastAsia="ar-SA"/>
        </w:rPr>
      </w:pPr>
    </w:p>
    <w:p w:rsidR="00374053" w:rsidRPr="00AC1703" w:rsidRDefault="00374053" w:rsidP="005A02C3">
      <w:pPr>
        <w:pStyle w:val="a3"/>
        <w:spacing w:line="276" w:lineRule="auto"/>
        <w:jc w:val="both"/>
        <w:rPr>
          <w:rFonts w:ascii="Times New Roman" w:hAnsi="Times New Roman"/>
          <w:sz w:val="24"/>
          <w:szCs w:val="24"/>
          <w:lang w:eastAsia="ar-SA"/>
        </w:rPr>
      </w:pPr>
    </w:p>
    <w:p w:rsidR="005A02C3" w:rsidRPr="00AC1703" w:rsidRDefault="005A02C3" w:rsidP="005A02C3">
      <w:pPr>
        <w:pStyle w:val="a3"/>
        <w:spacing w:line="276" w:lineRule="auto"/>
        <w:jc w:val="both"/>
        <w:rPr>
          <w:rFonts w:ascii="Times New Roman" w:hAnsi="Times New Roman"/>
          <w:sz w:val="24"/>
          <w:szCs w:val="24"/>
          <w:lang w:eastAsia="ar-SA"/>
        </w:rPr>
      </w:pPr>
      <w:r w:rsidRPr="00AC1703">
        <w:rPr>
          <w:rFonts w:ascii="Times New Roman" w:hAnsi="Times New Roman"/>
          <w:sz w:val="24"/>
          <w:szCs w:val="24"/>
          <w:lang w:eastAsia="ar-SA"/>
        </w:rPr>
        <w:tab/>
      </w:r>
    </w:p>
    <w:p w:rsidR="008B60D2" w:rsidRPr="00AC1703" w:rsidRDefault="0036543B" w:rsidP="009A31D3">
      <w:pPr>
        <w:pStyle w:val="a3"/>
        <w:spacing w:line="276" w:lineRule="auto"/>
        <w:jc w:val="both"/>
        <w:rPr>
          <w:rFonts w:ascii="Times New Roman" w:hAnsi="Times New Roman"/>
          <w:sz w:val="24"/>
          <w:szCs w:val="24"/>
          <w:lang w:eastAsia="ar-SA"/>
        </w:rPr>
      </w:pPr>
      <w:proofErr w:type="spellStart"/>
      <w:r>
        <w:rPr>
          <w:rFonts w:ascii="Times New Roman" w:hAnsi="Times New Roman"/>
          <w:sz w:val="24"/>
          <w:szCs w:val="24"/>
          <w:lang w:eastAsia="ar-SA"/>
        </w:rPr>
        <w:t>Врио</w:t>
      </w:r>
      <w:proofErr w:type="spellEnd"/>
      <w:r>
        <w:rPr>
          <w:rFonts w:ascii="Times New Roman" w:hAnsi="Times New Roman"/>
          <w:sz w:val="24"/>
          <w:szCs w:val="24"/>
          <w:lang w:eastAsia="ar-SA"/>
        </w:rPr>
        <w:t xml:space="preserve"> м</w:t>
      </w:r>
      <w:r w:rsidR="005A02C3" w:rsidRPr="00AC1703">
        <w:rPr>
          <w:rFonts w:ascii="Times New Roman" w:hAnsi="Times New Roman"/>
          <w:sz w:val="24"/>
          <w:szCs w:val="24"/>
          <w:lang w:eastAsia="ar-SA"/>
        </w:rPr>
        <w:t>эр</w:t>
      </w:r>
      <w:r>
        <w:rPr>
          <w:rFonts w:ascii="Times New Roman" w:hAnsi="Times New Roman"/>
          <w:sz w:val="24"/>
          <w:szCs w:val="24"/>
          <w:lang w:eastAsia="ar-SA"/>
        </w:rPr>
        <w:t>а</w:t>
      </w:r>
      <w:r w:rsidR="005A02C3" w:rsidRPr="00AC1703">
        <w:rPr>
          <w:rFonts w:ascii="Times New Roman" w:hAnsi="Times New Roman"/>
          <w:sz w:val="24"/>
          <w:szCs w:val="24"/>
          <w:lang w:eastAsia="ar-SA"/>
        </w:rPr>
        <w:t xml:space="preserve"> Томаринского </w:t>
      </w:r>
      <w:r w:rsidR="00586E2F" w:rsidRPr="00AC1703">
        <w:rPr>
          <w:rFonts w:ascii="Times New Roman" w:hAnsi="Times New Roman"/>
          <w:sz w:val="24"/>
          <w:szCs w:val="24"/>
          <w:lang w:eastAsia="ar-SA"/>
        </w:rPr>
        <w:t>муниципального округа</w:t>
      </w:r>
      <w:r w:rsidR="00586E2F" w:rsidRPr="00AC1703">
        <w:rPr>
          <w:rFonts w:ascii="Times New Roman" w:hAnsi="Times New Roman"/>
          <w:sz w:val="24"/>
          <w:szCs w:val="24"/>
          <w:lang w:eastAsia="ar-SA"/>
        </w:rPr>
        <w:tab/>
      </w:r>
      <w:r w:rsidR="00586E2F" w:rsidRPr="00AC1703">
        <w:rPr>
          <w:rFonts w:ascii="Times New Roman" w:hAnsi="Times New Roman"/>
          <w:sz w:val="24"/>
          <w:szCs w:val="24"/>
          <w:lang w:eastAsia="ar-SA"/>
        </w:rPr>
        <w:tab/>
      </w:r>
      <w:r w:rsidR="00586E2F" w:rsidRPr="00AC1703">
        <w:rPr>
          <w:rFonts w:ascii="Times New Roman" w:hAnsi="Times New Roman"/>
          <w:sz w:val="24"/>
          <w:szCs w:val="24"/>
          <w:lang w:eastAsia="ar-SA"/>
        </w:rPr>
        <w:tab/>
        <w:t xml:space="preserve"> </w:t>
      </w:r>
      <w:r w:rsidR="002C77A3" w:rsidRPr="00AC1703">
        <w:rPr>
          <w:rFonts w:ascii="Times New Roman" w:hAnsi="Times New Roman"/>
          <w:sz w:val="24"/>
          <w:szCs w:val="24"/>
          <w:lang w:eastAsia="ar-SA"/>
        </w:rPr>
        <w:t xml:space="preserve">                        </w:t>
      </w:r>
      <w:r>
        <w:rPr>
          <w:rFonts w:ascii="Times New Roman" w:hAnsi="Times New Roman"/>
          <w:sz w:val="24"/>
          <w:szCs w:val="24"/>
          <w:lang w:eastAsia="ar-SA"/>
        </w:rPr>
        <w:t>А.И. И</w:t>
      </w: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4C1711" w:rsidRPr="00AC1703" w:rsidRDefault="004C1711" w:rsidP="009A31D3">
      <w:pPr>
        <w:pStyle w:val="a3"/>
        <w:spacing w:line="276" w:lineRule="auto"/>
        <w:jc w:val="both"/>
        <w:rPr>
          <w:rFonts w:ascii="Times New Roman" w:hAnsi="Times New Roman"/>
          <w:sz w:val="24"/>
          <w:szCs w:val="24"/>
          <w:lang w:eastAsia="ar-SA"/>
        </w:rPr>
      </w:pPr>
    </w:p>
    <w:p w:rsidR="00DE3C0A" w:rsidRPr="00AC1703" w:rsidRDefault="00DE3C0A" w:rsidP="009A31D3">
      <w:pPr>
        <w:pStyle w:val="a3"/>
        <w:spacing w:line="276" w:lineRule="auto"/>
        <w:jc w:val="both"/>
        <w:rPr>
          <w:rFonts w:ascii="Times New Roman" w:hAnsi="Times New Roman"/>
          <w:sz w:val="24"/>
          <w:szCs w:val="24"/>
          <w:lang w:eastAsia="ar-SA"/>
        </w:rPr>
      </w:pPr>
    </w:p>
    <w:p w:rsidR="00DE3C0A" w:rsidRPr="00AC1703" w:rsidRDefault="00DE3C0A" w:rsidP="00DE3C0A">
      <w:pPr>
        <w:rPr>
          <w:lang w:eastAsia="ar-SA"/>
        </w:rPr>
      </w:pPr>
      <w:r w:rsidRPr="00AC1703">
        <w:rPr>
          <w:lang w:eastAsia="ar-SA"/>
        </w:rPr>
        <w:br w:type="page"/>
      </w:r>
    </w:p>
    <w:p w:rsidR="00480727" w:rsidRPr="00AC1703" w:rsidRDefault="00480727" w:rsidP="009A31D3">
      <w:pPr>
        <w:pStyle w:val="a3"/>
        <w:spacing w:line="276" w:lineRule="auto"/>
        <w:jc w:val="both"/>
        <w:rPr>
          <w:rFonts w:ascii="Times New Roman" w:hAnsi="Times New Roman"/>
          <w:sz w:val="24"/>
          <w:szCs w:val="24"/>
          <w:lang w:eastAsia="ar-SA"/>
        </w:rPr>
        <w:sectPr w:rsidR="00480727" w:rsidRPr="00AC1703" w:rsidSect="008361DB">
          <w:pgSz w:w="11906" w:h="16838"/>
          <w:pgMar w:top="1134" w:right="850" w:bottom="1134" w:left="1701" w:header="708" w:footer="708" w:gutter="0"/>
          <w:cols w:space="708"/>
          <w:docGrid w:linePitch="360"/>
        </w:sectPr>
      </w:pPr>
    </w:p>
    <w:p w:rsidR="00480727" w:rsidRPr="00AC1703" w:rsidRDefault="00480727" w:rsidP="00AC1703">
      <w:pPr>
        <w:widowControl w:val="0"/>
        <w:suppressAutoHyphens/>
        <w:spacing w:after="0" w:line="240" w:lineRule="auto"/>
        <w:ind w:left="10490"/>
        <w:jc w:val="both"/>
        <w:outlineLvl w:val="1"/>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lastRenderedPageBreak/>
        <w:t>Приложение</w:t>
      </w:r>
    </w:p>
    <w:p w:rsidR="00480727" w:rsidRPr="00AC1703" w:rsidRDefault="00480727" w:rsidP="00AC1703">
      <w:pPr>
        <w:widowControl w:val="0"/>
        <w:suppressAutoHyphens/>
        <w:spacing w:after="0" w:line="240" w:lineRule="auto"/>
        <w:ind w:left="10490"/>
        <w:jc w:val="both"/>
        <w:outlineLvl w:val="1"/>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t>к постановлению администрации</w:t>
      </w:r>
    </w:p>
    <w:p w:rsidR="00480727" w:rsidRPr="00AC1703" w:rsidRDefault="00480727" w:rsidP="00AC1703">
      <w:pPr>
        <w:widowControl w:val="0"/>
        <w:suppressAutoHyphens/>
        <w:spacing w:after="0" w:line="240" w:lineRule="auto"/>
        <w:ind w:left="10490"/>
        <w:jc w:val="both"/>
        <w:outlineLvl w:val="1"/>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t>Томаринского муниципального округа</w:t>
      </w:r>
    </w:p>
    <w:p w:rsidR="0036543B" w:rsidRPr="0036543B" w:rsidRDefault="0036543B" w:rsidP="0036543B">
      <w:pPr>
        <w:widowControl w:val="0"/>
        <w:suppressAutoHyphens/>
        <w:spacing w:after="0" w:line="240" w:lineRule="auto"/>
        <w:ind w:left="10490"/>
        <w:jc w:val="both"/>
        <w:outlineLvl w:val="1"/>
        <w:rPr>
          <w:rFonts w:ascii="Times New Roman" w:eastAsia="Times New Roman" w:hAnsi="Times New Roman"/>
          <w:sz w:val="20"/>
          <w:szCs w:val="20"/>
          <w:u w:val="single"/>
          <w:lang w:eastAsia="ru-RU"/>
        </w:rPr>
      </w:pPr>
      <w:r w:rsidRPr="0036543B">
        <w:rPr>
          <w:rFonts w:ascii="Times New Roman" w:eastAsia="Times New Roman" w:hAnsi="Times New Roman"/>
          <w:sz w:val="20"/>
          <w:szCs w:val="20"/>
          <w:u w:val="single"/>
          <w:lang w:eastAsia="ru-RU"/>
        </w:rPr>
        <w:t>от 13.07.2026 № 202</w:t>
      </w:r>
    </w:p>
    <w:p w:rsidR="00480727" w:rsidRPr="00AC1703" w:rsidRDefault="0036543B" w:rsidP="0036543B">
      <w:pPr>
        <w:widowControl w:val="0"/>
        <w:suppressAutoHyphens/>
        <w:spacing w:after="0" w:line="240" w:lineRule="auto"/>
        <w:ind w:left="10490"/>
        <w:jc w:val="both"/>
        <w:outlineLvl w:val="1"/>
        <w:rPr>
          <w:rFonts w:ascii="Times New Roman" w:eastAsia="Times New Roman" w:hAnsi="Times New Roman"/>
          <w:sz w:val="20"/>
          <w:szCs w:val="20"/>
          <w:lang w:eastAsia="ru-RU"/>
        </w:rPr>
      </w:pPr>
      <w:r w:rsidRPr="0036543B">
        <w:rPr>
          <w:rFonts w:ascii="Times New Roman" w:eastAsia="Times New Roman" w:hAnsi="Times New Roman"/>
          <w:sz w:val="20"/>
          <w:szCs w:val="20"/>
          <w:lang w:eastAsia="ru-RU"/>
        </w:rPr>
        <w:t xml:space="preserve"> </w:t>
      </w:r>
      <w:bookmarkStart w:id="0" w:name="_GoBack"/>
      <w:bookmarkEnd w:id="0"/>
      <w:r w:rsidR="00480727" w:rsidRPr="00AC1703">
        <w:rPr>
          <w:rFonts w:ascii="Times New Roman" w:eastAsia="Times New Roman" w:hAnsi="Times New Roman"/>
          <w:sz w:val="20"/>
          <w:szCs w:val="20"/>
          <w:lang w:eastAsia="ru-RU"/>
        </w:rPr>
        <w:t>«Приложение № 5</w:t>
      </w:r>
    </w:p>
    <w:p w:rsidR="00480727" w:rsidRPr="00AC1703" w:rsidRDefault="00480727" w:rsidP="00AC1703">
      <w:pPr>
        <w:spacing w:after="0" w:line="240" w:lineRule="auto"/>
        <w:ind w:left="10490"/>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t xml:space="preserve">к муниципальной программе «Развитие </w:t>
      </w:r>
    </w:p>
    <w:p w:rsidR="00480727" w:rsidRPr="00AC1703" w:rsidRDefault="00480727" w:rsidP="00AC1703">
      <w:pPr>
        <w:spacing w:after="0" w:line="240" w:lineRule="auto"/>
        <w:ind w:left="10490"/>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t xml:space="preserve">физической культуры, спорта, туризма и повышение эффективности молодежной политики в </w:t>
      </w:r>
      <w:proofErr w:type="spellStart"/>
      <w:r w:rsidRPr="00AC1703">
        <w:rPr>
          <w:rFonts w:ascii="Times New Roman" w:eastAsia="Times New Roman" w:hAnsi="Times New Roman"/>
          <w:sz w:val="20"/>
          <w:szCs w:val="20"/>
          <w:lang w:eastAsia="ru-RU"/>
        </w:rPr>
        <w:t>Томаринском</w:t>
      </w:r>
      <w:proofErr w:type="spellEnd"/>
      <w:r w:rsidRPr="00AC1703">
        <w:rPr>
          <w:rFonts w:ascii="Times New Roman" w:eastAsia="Times New Roman" w:hAnsi="Times New Roman"/>
          <w:sz w:val="20"/>
          <w:szCs w:val="20"/>
          <w:lang w:eastAsia="ru-RU"/>
        </w:rPr>
        <w:t xml:space="preserve"> муниципальном округе», утвержденной постановлением администрации муниципального образования «Томаринский городской округ»</w:t>
      </w:r>
    </w:p>
    <w:p w:rsidR="00480727" w:rsidRPr="00AC1703" w:rsidRDefault="00480727" w:rsidP="00AC1703">
      <w:pPr>
        <w:tabs>
          <w:tab w:val="left" w:pos="6856"/>
          <w:tab w:val="center" w:pos="7497"/>
        </w:tabs>
        <w:spacing w:after="0" w:line="240" w:lineRule="auto"/>
        <w:ind w:left="10490"/>
        <w:rPr>
          <w:rFonts w:ascii="Times New Roman" w:eastAsia="Times New Roman" w:hAnsi="Times New Roman"/>
          <w:sz w:val="20"/>
          <w:szCs w:val="20"/>
          <w:lang w:eastAsia="ru-RU"/>
        </w:rPr>
      </w:pPr>
      <w:r w:rsidRPr="00AC1703">
        <w:rPr>
          <w:rFonts w:ascii="Times New Roman" w:eastAsia="Times New Roman" w:hAnsi="Times New Roman"/>
          <w:sz w:val="20"/>
          <w:szCs w:val="20"/>
          <w:lang w:eastAsia="ru-RU"/>
        </w:rPr>
        <w:t>от 27.09.2025 № 201</w:t>
      </w:r>
    </w:p>
    <w:p w:rsidR="00480727" w:rsidRPr="00AC1703" w:rsidRDefault="00480727" w:rsidP="00480727">
      <w:pPr>
        <w:widowControl w:val="0"/>
        <w:suppressAutoHyphens/>
        <w:spacing w:after="0" w:line="240" w:lineRule="auto"/>
        <w:rPr>
          <w:rFonts w:ascii="Times New Roman" w:eastAsia="Times New Roman" w:hAnsi="Times New Roman"/>
          <w:sz w:val="20"/>
          <w:szCs w:val="20"/>
          <w:lang w:eastAsia="ru-RU"/>
        </w:rPr>
      </w:pPr>
      <w:r w:rsidRPr="00AC1703">
        <w:rPr>
          <w:rFonts w:ascii="Times New Roman" w:eastAsia="Times New Roman" w:hAnsi="Times New Roman"/>
          <w:bCs/>
          <w:sz w:val="20"/>
          <w:szCs w:val="20"/>
          <w:lang w:eastAsia="ru-RU"/>
        </w:rPr>
        <w:t xml:space="preserve">                                                                                                                                                                                                                                   </w:t>
      </w:r>
      <w:r w:rsidRPr="00AC1703">
        <w:rPr>
          <w:rFonts w:ascii="Times New Roman" w:eastAsia="Times New Roman" w:hAnsi="Times New Roman"/>
          <w:sz w:val="20"/>
          <w:szCs w:val="20"/>
          <w:lang w:eastAsia="ru-RU"/>
        </w:rPr>
        <w:t xml:space="preserve">                                                                                                                                                                                                   </w:t>
      </w:r>
    </w:p>
    <w:p w:rsidR="00480727" w:rsidRPr="00AC1703" w:rsidRDefault="00480727" w:rsidP="00480727">
      <w:pPr>
        <w:suppressAutoHyphens/>
        <w:spacing w:after="0" w:line="240" w:lineRule="auto"/>
        <w:jc w:val="center"/>
        <w:outlineLvl w:val="0"/>
        <w:rPr>
          <w:rFonts w:ascii="Times New Roman" w:eastAsia="Times New Roman" w:hAnsi="Times New Roman"/>
          <w:b/>
          <w:lang w:eastAsia="ru-RU"/>
        </w:rPr>
      </w:pPr>
    </w:p>
    <w:p w:rsidR="00480727" w:rsidRPr="00AC1703" w:rsidRDefault="00480727" w:rsidP="00480727">
      <w:pPr>
        <w:suppressAutoHyphens/>
        <w:spacing w:after="0" w:line="240" w:lineRule="auto"/>
        <w:jc w:val="center"/>
        <w:outlineLvl w:val="0"/>
        <w:rPr>
          <w:rFonts w:ascii="Times New Roman" w:eastAsia="Times New Roman" w:hAnsi="Times New Roman"/>
          <w:b/>
          <w:lang w:eastAsia="ru-RU"/>
        </w:rPr>
      </w:pPr>
      <w:r w:rsidRPr="00AC1703">
        <w:rPr>
          <w:rFonts w:ascii="Times New Roman" w:eastAsia="Times New Roman" w:hAnsi="Times New Roman"/>
          <w:b/>
          <w:lang w:eastAsia="ru-RU"/>
        </w:rPr>
        <w:t>Финансовое обеспечение муниципальной программы</w:t>
      </w:r>
    </w:p>
    <w:p w:rsidR="00480727" w:rsidRPr="00AC1703" w:rsidRDefault="00480727" w:rsidP="00480727">
      <w:pPr>
        <w:suppressAutoHyphens/>
        <w:spacing w:after="0" w:line="240" w:lineRule="auto"/>
        <w:jc w:val="center"/>
        <w:outlineLvl w:val="0"/>
        <w:rPr>
          <w:rFonts w:ascii="Times New Roman" w:eastAsia="Times New Roman" w:hAnsi="Times New Roman"/>
          <w:b/>
          <w:lang w:eastAsia="ru-RU"/>
        </w:rPr>
      </w:pPr>
      <w:r w:rsidRPr="00AC1703">
        <w:rPr>
          <w:rFonts w:ascii="Times New Roman" w:eastAsia="Times New Roman" w:hAnsi="Times New Roman"/>
          <w:b/>
          <w:lang w:eastAsia="ru-RU"/>
        </w:rPr>
        <w:t xml:space="preserve">«Развитие физической культуры, спорта, туризма и повышение эффективности молодежной политики в </w:t>
      </w:r>
      <w:proofErr w:type="spellStart"/>
      <w:r w:rsidRPr="00AC1703">
        <w:rPr>
          <w:rFonts w:ascii="Times New Roman" w:eastAsia="Times New Roman" w:hAnsi="Times New Roman"/>
          <w:b/>
          <w:lang w:eastAsia="ru-RU"/>
        </w:rPr>
        <w:t>Томаринском</w:t>
      </w:r>
      <w:proofErr w:type="spellEnd"/>
      <w:r w:rsidRPr="00AC1703">
        <w:rPr>
          <w:rFonts w:ascii="Times New Roman" w:eastAsia="Times New Roman" w:hAnsi="Times New Roman"/>
          <w:b/>
          <w:lang w:eastAsia="ru-RU"/>
        </w:rPr>
        <w:t xml:space="preserve"> муниципальном округе»</w:t>
      </w:r>
    </w:p>
    <w:p w:rsidR="00480727" w:rsidRPr="00AC1703" w:rsidRDefault="00480727" w:rsidP="00480727">
      <w:pPr>
        <w:tabs>
          <w:tab w:val="left" w:pos="6856"/>
          <w:tab w:val="center" w:pos="7497"/>
          <w:tab w:val="left" w:pos="9690"/>
        </w:tabs>
        <w:spacing w:after="0" w:line="240" w:lineRule="auto"/>
        <w:rPr>
          <w:rFonts w:ascii="Times New Roman" w:eastAsia="Times New Roman" w:hAnsi="Times New Roman"/>
          <w:b/>
          <w:lang w:eastAsia="ru-RU"/>
        </w:rPr>
      </w:pPr>
      <w:r w:rsidRPr="00AC1703">
        <w:rPr>
          <w:rFonts w:ascii="Times New Roman" w:eastAsia="Times New Roman" w:hAnsi="Times New Roman"/>
          <w:b/>
          <w:lang w:eastAsia="ru-RU"/>
        </w:rPr>
        <w:tab/>
      </w:r>
      <w:r w:rsidRPr="00AC1703">
        <w:rPr>
          <w:rFonts w:ascii="Times New Roman" w:eastAsia="Times New Roman" w:hAnsi="Times New Roman"/>
          <w:b/>
          <w:lang w:eastAsia="ru-RU"/>
        </w:rPr>
        <w:tab/>
      </w:r>
      <w:r w:rsidRPr="00AC1703">
        <w:rPr>
          <w:rFonts w:ascii="Times New Roman" w:eastAsia="Times New Roman" w:hAnsi="Times New Roman"/>
          <w:b/>
          <w:lang w:eastAsia="ru-RU"/>
        </w:rPr>
        <w:tab/>
      </w:r>
    </w:p>
    <w:tbl>
      <w:tblPr>
        <w:tblW w:w="4955" w:type="pct"/>
        <w:jc w:val="center"/>
        <w:tblCellMar>
          <w:left w:w="0" w:type="dxa"/>
          <w:right w:w="0" w:type="dxa"/>
        </w:tblCellMar>
        <w:tblLook w:val="04A0" w:firstRow="1" w:lastRow="0" w:firstColumn="1" w:lastColumn="0" w:noHBand="0" w:noVBand="1"/>
      </w:tblPr>
      <w:tblGrid>
        <w:gridCol w:w="7245"/>
        <w:gridCol w:w="1131"/>
        <w:gridCol w:w="1001"/>
        <w:gridCol w:w="989"/>
        <w:gridCol w:w="1002"/>
        <w:gridCol w:w="991"/>
        <w:gridCol w:w="939"/>
        <w:gridCol w:w="1131"/>
      </w:tblGrid>
      <w:tr w:rsidR="00AC1703" w:rsidRPr="00AC1703" w:rsidTr="00480727">
        <w:trPr>
          <w:trHeight w:val="20"/>
          <w:jc w:val="center"/>
        </w:trPr>
        <w:tc>
          <w:tcPr>
            <w:tcW w:w="76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 xml:space="preserve">Наименование муниципальной программы, структурного элемента/источник финансового обеспечения </w:t>
            </w:r>
          </w:p>
        </w:tc>
        <w:tc>
          <w:tcPr>
            <w:tcW w:w="7307"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Объем финансового обеспечения по годам реализации, тыс. рублей</w:t>
            </w:r>
          </w:p>
        </w:tc>
      </w:tr>
      <w:tr w:rsidR="00AC1703" w:rsidRPr="00AC1703" w:rsidTr="00480727">
        <w:trPr>
          <w:trHeight w:val="124"/>
          <w:jc w:val="center"/>
        </w:trPr>
        <w:tc>
          <w:tcPr>
            <w:tcW w:w="76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2025</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2026</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2027</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2028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2029</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2030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Всего</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b/>
                <w:lang w:eastAsia="ru-RU"/>
              </w:rPr>
            </w:pPr>
            <w:r w:rsidRPr="00AC1703">
              <w:rPr>
                <w:rFonts w:ascii="Times New Roman" w:eastAsia="Times New Roman" w:hAnsi="Times New Roman"/>
                <w:b/>
                <w:lang w:eastAsia="ru-RU"/>
              </w:rPr>
              <w:t xml:space="preserve">Муниципальная программа «Развитие физической культуры, спорта, туризма и повышение эффективности молодежной политики в </w:t>
            </w:r>
            <w:proofErr w:type="spellStart"/>
            <w:r w:rsidRPr="00AC1703">
              <w:rPr>
                <w:rFonts w:ascii="Times New Roman" w:eastAsia="Times New Roman" w:hAnsi="Times New Roman"/>
                <w:b/>
                <w:lang w:eastAsia="ru-RU"/>
              </w:rPr>
              <w:t>Томаринском</w:t>
            </w:r>
            <w:proofErr w:type="spellEnd"/>
            <w:r w:rsidRPr="00AC1703">
              <w:rPr>
                <w:rFonts w:ascii="Times New Roman" w:eastAsia="Times New Roman" w:hAnsi="Times New Roman"/>
                <w:b/>
                <w:lang w:eastAsia="ru-RU"/>
              </w:rPr>
              <w:t xml:space="preserve"> муниципальном округе» (всего), в том числе:</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outlineLvl w:val="0"/>
              <w:rPr>
                <w:rFonts w:ascii="Times New Roman" w:eastAsia="Times New Roman" w:hAnsi="Times New Roman"/>
                <w:b/>
                <w:lang w:eastAsia="ru-RU"/>
              </w:rPr>
            </w:pPr>
            <w:r w:rsidRPr="00AC1703">
              <w:rPr>
                <w:rFonts w:ascii="Times New Roman" w:eastAsia="Times New Roman" w:hAnsi="Times New Roman"/>
                <w:b/>
                <w:lang w:eastAsia="ru-RU"/>
              </w:rPr>
              <w:t>82207,4</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82178,5</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43977,1</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51623,9</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54042,1</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54949,1</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368978,1</w:t>
            </w:r>
          </w:p>
        </w:tc>
      </w:tr>
      <w:tr w:rsidR="00AC1703" w:rsidRPr="00AC1703" w:rsidTr="00480727">
        <w:trPr>
          <w:trHeight w:val="13"/>
          <w:jc w:val="center"/>
        </w:trPr>
        <w:tc>
          <w:tcPr>
            <w:tcW w:w="76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480727" w:rsidRPr="00AC1703" w:rsidRDefault="00480727" w:rsidP="00480727">
            <w:pPr>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28" w:type="dxa"/>
              <w:bottom w:w="102"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28" w:type="dxa"/>
              <w:bottom w:w="102"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Mar>
              <w:left w:w="28" w:type="dxa"/>
              <w:right w:w="28"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2049,7</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551,2</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1993,5</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1905,9</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1982,1</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2061,4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10543,8</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80157,7</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81627,3</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41983,6</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49718,0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52060,0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52887,7</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358434,3</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numPr>
                <w:ilvl w:val="0"/>
                <w:numId w:val="49"/>
              </w:numPr>
              <w:suppressAutoHyphens/>
              <w:spacing w:after="0" w:line="240" w:lineRule="auto"/>
              <w:ind w:left="74"/>
              <w:contextualSpacing/>
              <w:rPr>
                <w:rFonts w:ascii="Times New Roman" w:eastAsia="Times New Roman" w:hAnsi="Times New Roman"/>
                <w:b/>
                <w:lang w:eastAsia="ru-RU"/>
              </w:rPr>
            </w:pPr>
            <w:r w:rsidRPr="00AC1703">
              <w:rPr>
                <w:rFonts w:ascii="Times New Roman" w:eastAsia="Times New Roman" w:hAnsi="Times New Roman"/>
                <w:b/>
                <w:lang w:eastAsia="ru-RU"/>
              </w:rPr>
              <w:t xml:space="preserve">Комплекс процессных мероприятий «Развитие физической культуры, спорта в </w:t>
            </w:r>
            <w:proofErr w:type="spellStart"/>
            <w:r w:rsidRPr="00AC1703">
              <w:rPr>
                <w:rFonts w:ascii="Times New Roman" w:eastAsia="Times New Roman" w:hAnsi="Times New Roman"/>
                <w:b/>
                <w:lang w:eastAsia="ru-RU"/>
              </w:rPr>
              <w:t>Томаринском</w:t>
            </w:r>
            <w:proofErr w:type="spellEnd"/>
            <w:r w:rsidRPr="00AC1703">
              <w:rPr>
                <w:rFonts w:ascii="Times New Roman" w:eastAsia="Times New Roman" w:hAnsi="Times New Roman"/>
                <w:b/>
                <w:lang w:eastAsia="ru-RU"/>
              </w:rPr>
              <w:t xml:space="preserve"> муниципальном округе»</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81937,8</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81925,7</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42839,8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51378,3</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53433,4</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55570,7</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367085,7</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lastRenderedPageBreak/>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2049,7</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551,2</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1101,8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1905,9</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1982,1</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2061,4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9652,1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79888,1</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81374,5</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41738,0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49472,4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51451,3</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53509,3</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357433,6</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numPr>
                <w:ilvl w:val="1"/>
                <w:numId w:val="45"/>
              </w:numPr>
              <w:tabs>
                <w:tab w:val="left" w:pos="182"/>
              </w:tabs>
              <w:suppressAutoHyphens/>
              <w:spacing w:after="0" w:line="240" w:lineRule="auto"/>
              <w:ind w:left="74"/>
              <w:contextualSpacing/>
              <w:rPr>
                <w:rFonts w:ascii="Times New Roman" w:eastAsia="Times New Roman" w:hAnsi="Times New Roman"/>
                <w:b/>
                <w:lang w:eastAsia="ru-RU"/>
              </w:rPr>
            </w:pPr>
            <w:r w:rsidRPr="00AC1703">
              <w:rPr>
                <w:rFonts w:ascii="Times New Roman" w:eastAsia="Times New Roman" w:hAnsi="Times New Roman"/>
                <w:b/>
                <w:lang w:eastAsia="ru-RU"/>
              </w:rPr>
              <w:t>Мероприятие «Развитие массовой физической культуры и спорта»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i/>
                <w:lang w:eastAsia="ru-RU"/>
              </w:rPr>
              <w:t>81823,6</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i/>
                <w:lang w:eastAsia="ru-RU"/>
              </w:rPr>
              <w:t>81754,1</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i/>
                <w:lang w:eastAsia="ru-RU"/>
              </w:rPr>
              <w:t>42668,2</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51206,7</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53254,9</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55385,1</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366092,6</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347"/>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2049,7</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551,2</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1101,8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1905,9</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1982,1</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2061,4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9652,1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79773,9</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81202,9</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41566,4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49300,8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51272,8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53323,7</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356440,5</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1.1.1. Организация и проведение физкультурно-оздоровительных мероприятий, включенных в календарный план официальных физкультурно-оздоровительных и спортивных мероприятий муниципального образования (включая затраты на подготовку объектов, оборудования и инвентаря для проведения спортивных и физкультурно-массовых мероприятий. Страхование участников спортивных мероприятий) и участие в областных, Российских и международных соревнованиях. Участие спортсменов в учебно-тренировочных сборах.                                                                           </w:t>
            </w:r>
            <w:r w:rsidRPr="00AC1703">
              <w:rPr>
                <w:rFonts w:ascii="Times New Roman" w:eastAsia="Times New Roman" w:hAnsi="Times New Roman"/>
                <w:b/>
                <w:lang w:eastAsia="ru-RU"/>
              </w:rPr>
              <w:t xml:space="preserve">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906,3</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619,4</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419,4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center" w:pos="447"/>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447"/>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447"/>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447"/>
              </w:tabs>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419,4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center" w:pos="374"/>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4"/>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4"/>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4"/>
              </w:tabs>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436,2</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tabs>
                <w:tab w:val="center" w:pos="375"/>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5"/>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5"/>
              </w:tabs>
              <w:suppressAutoHyphens/>
              <w:spacing w:after="0" w:line="240" w:lineRule="auto"/>
              <w:jc w:val="center"/>
              <w:rPr>
                <w:rFonts w:ascii="Times New Roman" w:eastAsia="Times New Roman" w:hAnsi="Times New Roman"/>
                <w:b/>
                <w:i/>
                <w:lang w:eastAsia="ru-RU"/>
              </w:rPr>
            </w:pPr>
          </w:p>
          <w:p w:rsidR="00480727" w:rsidRPr="00AC1703" w:rsidRDefault="00480727" w:rsidP="00480727">
            <w:pPr>
              <w:tabs>
                <w:tab w:val="center" w:pos="375"/>
              </w:tabs>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453,6</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3254,3</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419"/>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871,3</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515,4</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315,4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315,4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328,0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341,1</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2686,6</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35,0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108,2</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112,5</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567,7</w:t>
            </w:r>
          </w:p>
        </w:tc>
      </w:tr>
      <w:tr w:rsidR="00AC1703" w:rsidRPr="00AC1703" w:rsidTr="00480727">
        <w:trPr>
          <w:trHeight w:val="874"/>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1.1.2 Мероприятия по финансовому обеспечению муниципального задания на оказание муниципальных услуг (выполнение работ) муниципальными учреждениями дополнительного </w:t>
            </w:r>
            <w:proofErr w:type="gramStart"/>
            <w:r w:rsidRPr="00AC1703">
              <w:rPr>
                <w:rFonts w:ascii="Times New Roman" w:eastAsia="Times New Roman" w:hAnsi="Times New Roman"/>
                <w:lang w:eastAsia="ru-RU"/>
              </w:rPr>
              <w:t>образования  спортивной</w:t>
            </w:r>
            <w:proofErr w:type="gramEnd"/>
            <w:r w:rsidRPr="00AC1703">
              <w:rPr>
                <w:rFonts w:ascii="Times New Roman" w:eastAsia="Times New Roman" w:hAnsi="Times New Roman"/>
                <w:lang w:eastAsia="ru-RU"/>
              </w:rPr>
              <w:t xml:space="preserve"> направленности.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66036,0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68895,1</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35112,6</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41347,0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43000,9</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44720,9</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299112,5</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lastRenderedPageBreak/>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w:t>
            </w:r>
            <w:r w:rsidRPr="00AC1703">
              <w:rPr>
                <w:rFonts w:ascii="Times New Roman" w:eastAsia="Times New Roman" w:hAnsi="Times New Roman"/>
                <w:lang w:val="en-US" w:eastAsia="ru-RU"/>
              </w:rPr>
              <w:t>6036</w:t>
            </w:r>
            <w:r w:rsidRPr="00AC1703">
              <w:rPr>
                <w:rFonts w:ascii="Times New Roman" w:eastAsia="Times New Roman" w:hAnsi="Times New Roman"/>
                <w:lang w:eastAsia="ru-RU"/>
              </w:rPr>
              <w:t>,0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68895,1</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35112,6</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41347,0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43000,9</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44720,9</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299112,5</w:t>
            </w:r>
          </w:p>
        </w:tc>
      </w:tr>
      <w:tr w:rsidR="00AC1703" w:rsidRPr="00AC1703" w:rsidTr="00480727">
        <w:trPr>
          <w:trHeight w:val="244"/>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1.1.3. Региональная поддержка организаций муниципальных образований Сахалинской области, входящих в систему спортивной подготовки, на реализацию дополнительных образовательных программ спортивной подготовки</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bCs/>
                <w:i/>
                <w:iCs/>
                <w:lang w:eastAsia="ru-RU"/>
              </w:rPr>
              <w:t>1</w:t>
            </w:r>
            <w:r w:rsidRPr="00AC1703">
              <w:rPr>
                <w:rFonts w:ascii="Times New Roman" w:eastAsia="Times New Roman" w:hAnsi="Times New Roman"/>
                <w:b/>
                <w:bCs/>
                <w:i/>
                <w:iCs/>
                <w:lang w:val="en-US" w:eastAsia="ru-RU"/>
              </w:rPr>
              <w:t>4127</w:t>
            </w:r>
            <w:r w:rsidRPr="00AC1703">
              <w:rPr>
                <w:rFonts w:ascii="Times New Roman" w:eastAsia="Times New Roman" w:hAnsi="Times New Roman"/>
                <w:b/>
                <w:bCs/>
                <w:i/>
                <w:iCs/>
                <w:lang w:eastAsia="ru-RU"/>
              </w:rPr>
              <w:t>,6</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bCs/>
                <w:i/>
                <w:iCs/>
                <w:lang w:eastAsia="ru-RU"/>
              </w:rPr>
              <w:t>11913,4</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bCs/>
                <w:i/>
                <w:iCs/>
                <w:lang w:eastAsia="ru-RU"/>
              </w:rPr>
              <w:t>6637,8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8137,8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8458,3</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8796,6</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58071,5</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областной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1312,0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230,2</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613,8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613,8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633,5</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658,8</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4062,1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w:t>
            </w:r>
            <w:r w:rsidRPr="00AC1703">
              <w:rPr>
                <w:rFonts w:ascii="Times New Roman" w:eastAsia="Times New Roman" w:hAnsi="Times New Roman"/>
                <w:lang w:val="en-US" w:eastAsia="ru-RU"/>
              </w:rPr>
              <w:t>775</w:t>
            </w:r>
            <w:r w:rsidRPr="00AC1703">
              <w:rPr>
                <w:rFonts w:ascii="Times New Roman" w:eastAsia="Times New Roman" w:hAnsi="Times New Roman"/>
                <w:lang w:eastAsia="ru-RU"/>
              </w:rPr>
              <w:t>,0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11676,0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6005,0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7505,0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7805,2</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8117,4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53883,6</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40,6</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bottom"/>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7,2</w:t>
            </w:r>
          </w:p>
        </w:tc>
        <w:tc>
          <w:tcPr>
            <w:tcW w:w="1012" w:type="dxa"/>
            <w:tcBorders>
              <w:top w:val="single" w:sz="4" w:space="0" w:color="000000"/>
              <w:left w:val="single" w:sz="4" w:space="0" w:color="auto"/>
              <w:bottom w:val="single" w:sz="4" w:space="0" w:color="000000"/>
              <w:right w:val="single" w:sz="4" w:space="0" w:color="000000"/>
            </w:tcBorders>
            <w:vAlign w:val="bottom"/>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19,6</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125,8</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b/>
                <w:lang w:eastAsia="ru-RU"/>
              </w:rPr>
            </w:pPr>
            <w:r w:rsidRPr="00AC1703">
              <w:rPr>
                <w:rFonts w:ascii="Times New Roman" w:eastAsia="Times New Roman" w:hAnsi="Times New Roman"/>
                <w:lang w:eastAsia="ru-RU"/>
              </w:rPr>
              <w:t xml:space="preserve">1.1.4. Компенсация услуг ЖКХ (тренера МБУ ДО "СШ" г. Томари, проживающие в сельской местности)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221,5</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153,0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153,0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153,0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161,5</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167,9</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1009,9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Cs/>
                <w:iCs/>
                <w:lang w:eastAsia="ru-RU"/>
              </w:rPr>
              <w:t>221,5</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Cs/>
                <w:iCs/>
                <w:lang w:eastAsia="ru-RU"/>
              </w:rPr>
              <w:t>153,0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Cs/>
                <w:iCs/>
                <w:lang w:eastAsia="ru-RU"/>
              </w:rPr>
              <w:t>153,0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153,0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161,5</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167,9</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1009,9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1.1.5. Организация физкультурно-спортивной работы по месту жительства населения Томаринского муниципального округа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532,2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173,2</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345,4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345,4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359,2</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373,5</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2128,9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516,2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168,0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335,0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335,0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348,4</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362,3</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2064,9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16,0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5,2</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11,2</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64,0</w:t>
            </w:r>
          </w:p>
        </w:tc>
      </w:tr>
      <w:tr w:rsidR="00AC1703" w:rsidRPr="00AC1703" w:rsidTr="00480727">
        <w:trPr>
          <w:trHeight w:val="529"/>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0"/>
              </w:tabs>
              <w:suppressAutoHyphens/>
              <w:spacing w:after="0" w:line="240" w:lineRule="auto"/>
              <w:rPr>
                <w:rFonts w:ascii="Times New Roman" w:eastAsia="Times New Roman" w:hAnsi="Times New Roman"/>
                <w:b/>
                <w:lang w:eastAsia="ru-RU"/>
              </w:rPr>
            </w:pPr>
            <w:r w:rsidRPr="00AC1703">
              <w:rPr>
                <w:rFonts w:ascii="Times New Roman" w:eastAsia="Times New Roman" w:hAnsi="Times New Roman"/>
                <w:b/>
                <w:lang w:eastAsia="ru-RU"/>
              </w:rPr>
              <w:t>1.2.     Мероприятие «Развитие инфраструктуры и модернизация объектов в сфере физической культуры и спорта»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114,2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486"/>
              </w:tab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178,5</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185,6</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993,1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lastRenderedPageBreak/>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114,2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178,5</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185,6</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993,1</w:t>
            </w:r>
          </w:p>
        </w:tc>
      </w:tr>
      <w:tr w:rsidR="00AC1703" w:rsidRPr="00AC1703" w:rsidTr="00480727">
        <w:trPr>
          <w:trHeight w:val="198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1.2.1. Мероприятия по приобретению спортивного инвентаря, техники (включая </w:t>
            </w:r>
            <w:proofErr w:type="spellStart"/>
            <w:r w:rsidRPr="00AC1703">
              <w:rPr>
                <w:rFonts w:ascii="Times New Roman" w:eastAsia="Times New Roman" w:hAnsi="Times New Roman"/>
                <w:lang w:eastAsia="ru-RU"/>
              </w:rPr>
              <w:t>зап.</w:t>
            </w:r>
            <w:proofErr w:type="spellEnd"/>
            <w:r w:rsidRPr="00AC1703">
              <w:rPr>
                <w:rFonts w:ascii="Times New Roman" w:eastAsia="Times New Roman" w:hAnsi="Times New Roman"/>
                <w:lang w:eastAsia="ru-RU"/>
              </w:rPr>
              <w:t xml:space="preserve"> части), спортивной экипировки, оборудования (</w:t>
            </w:r>
            <w:proofErr w:type="spellStart"/>
            <w:proofErr w:type="gramStart"/>
            <w:r w:rsidRPr="00AC1703">
              <w:rPr>
                <w:rFonts w:ascii="Times New Roman" w:eastAsia="Times New Roman" w:hAnsi="Times New Roman"/>
                <w:lang w:eastAsia="ru-RU"/>
              </w:rPr>
              <w:t>валидатор</w:t>
            </w:r>
            <w:proofErr w:type="spellEnd"/>
            <w:r w:rsidRPr="00AC1703">
              <w:rPr>
                <w:rFonts w:ascii="Times New Roman" w:eastAsia="Times New Roman" w:hAnsi="Times New Roman"/>
                <w:lang w:eastAsia="ru-RU"/>
              </w:rPr>
              <w:t>)  для</w:t>
            </w:r>
            <w:proofErr w:type="gramEnd"/>
            <w:r w:rsidRPr="00AC1703">
              <w:rPr>
                <w:rFonts w:ascii="Times New Roman" w:eastAsia="Times New Roman" w:hAnsi="Times New Roman"/>
                <w:lang w:eastAsia="ru-RU"/>
              </w:rPr>
              <w:t xml:space="preserve">  учреждений дополнительного образования  спортивной направленности (СШ) и общественных организаций муниципального образования (физкультурно-спортивные клубы). Участие общественных организаций в соревнованиях. Приобретение оргтехники и расходных материалов для организации и проведения спортивно-массовых и спортивных мероприятий, приобретение мебели. Приобретение программного обеспечения.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114,2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171,6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486"/>
              </w:tabs>
              <w:spacing w:after="0" w:line="240" w:lineRule="auto"/>
              <w:jc w:val="center"/>
              <w:rPr>
                <w:rFonts w:ascii="Times New Roman" w:eastAsia="Times New Roman" w:hAnsi="Times New Roman"/>
                <w:b/>
                <w:i/>
                <w:lang w:eastAsia="ru-RU"/>
              </w:rPr>
            </w:pPr>
          </w:p>
          <w:p w:rsidR="00480727" w:rsidRPr="00AC1703" w:rsidRDefault="00480727" w:rsidP="00480727">
            <w:pPr>
              <w:tabs>
                <w:tab w:val="left" w:pos="486"/>
              </w:tabs>
              <w:spacing w:after="0" w:line="240" w:lineRule="auto"/>
              <w:jc w:val="center"/>
              <w:rPr>
                <w:rFonts w:ascii="Times New Roman" w:eastAsia="Times New Roman" w:hAnsi="Times New Roman"/>
                <w:b/>
                <w:i/>
                <w:lang w:eastAsia="ru-RU"/>
              </w:rPr>
            </w:pPr>
          </w:p>
          <w:p w:rsidR="00480727" w:rsidRPr="00AC1703" w:rsidRDefault="00480727" w:rsidP="00480727">
            <w:pPr>
              <w:tabs>
                <w:tab w:val="left" w:pos="486"/>
              </w:tab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178,5</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p>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185,6</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pacing w:after="0" w:line="240" w:lineRule="auto"/>
              <w:jc w:val="center"/>
              <w:rPr>
                <w:rFonts w:ascii="Times New Roman" w:eastAsia="Times New Roman" w:hAnsi="Times New Roman"/>
                <w:b/>
                <w:i/>
                <w:lang w:eastAsia="ru-RU"/>
              </w:rPr>
            </w:pPr>
          </w:p>
          <w:p w:rsidR="00480727" w:rsidRPr="00AC1703" w:rsidRDefault="00480727" w:rsidP="00480727">
            <w:pPr>
              <w:spacing w:after="0" w:line="240" w:lineRule="auto"/>
              <w:jc w:val="center"/>
              <w:rPr>
                <w:rFonts w:ascii="Times New Roman" w:eastAsia="Times New Roman" w:hAnsi="Times New Roman"/>
                <w:b/>
                <w:i/>
                <w:lang w:eastAsia="ru-RU"/>
              </w:rPr>
            </w:pPr>
          </w:p>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993,1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461"/>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114,2</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12"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16" w:type="dxa"/>
            <w:tcBorders>
              <w:top w:val="single" w:sz="4" w:space="0" w:color="000000"/>
              <w:left w:val="single" w:sz="4" w:space="0" w:color="auto"/>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171,6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178,5</w:t>
            </w:r>
          </w:p>
        </w:tc>
        <w:tc>
          <w:tcPr>
            <w:tcW w:w="9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185,6</w:t>
            </w:r>
          </w:p>
        </w:tc>
        <w:tc>
          <w:tcPr>
            <w:tcW w:w="1156" w:type="dxa"/>
            <w:tcBorders>
              <w:top w:val="single" w:sz="4" w:space="0" w:color="000000"/>
              <w:left w:val="single" w:sz="4" w:space="0" w:color="000000"/>
              <w:bottom w:val="single" w:sz="4" w:space="0" w:color="000000"/>
              <w:right w:val="single" w:sz="4" w:space="0" w:color="auto"/>
            </w:tcBorders>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993,1</w:t>
            </w:r>
          </w:p>
        </w:tc>
      </w:tr>
      <w:tr w:rsidR="00AC1703" w:rsidRPr="00AC1703" w:rsidTr="00480727">
        <w:trPr>
          <w:trHeight w:val="355"/>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tabs>
                <w:tab w:val="left" w:pos="360"/>
                <w:tab w:val="left" w:pos="547"/>
              </w:tabs>
              <w:spacing w:after="0" w:line="240" w:lineRule="auto"/>
              <w:rPr>
                <w:rFonts w:ascii="Times New Roman" w:eastAsia="Times New Roman" w:hAnsi="Times New Roman"/>
                <w:b/>
                <w:bCs/>
                <w:lang w:eastAsia="ru-RU"/>
              </w:rPr>
            </w:pPr>
            <w:r w:rsidRPr="00AC1703">
              <w:rPr>
                <w:rFonts w:ascii="Times New Roman" w:eastAsia="Times New Roman" w:hAnsi="Times New Roman"/>
                <w:b/>
                <w:bCs/>
                <w:lang w:eastAsia="ru-RU"/>
              </w:rPr>
              <w:t xml:space="preserve"> 1.3.   Мероприятие  «Строительство, реконструкция, капитальный ремонт спортивных объектов, сооружений и объектов туризма»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804,1</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804,1</w:t>
            </w:r>
          </w:p>
        </w:tc>
      </w:tr>
      <w:tr w:rsidR="00AC1703" w:rsidRPr="00AC1703" w:rsidTr="00480727">
        <w:trPr>
          <w:trHeight w:val="306"/>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numPr>
                <w:ilvl w:val="2"/>
                <w:numId w:val="11"/>
              </w:numPr>
              <w:suppressAutoHyphens/>
              <w:spacing w:after="0" w:line="240" w:lineRule="auto"/>
              <w:ind w:left="641" w:hanging="567"/>
              <w:contextualSpacing/>
              <w:rPr>
                <w:rFonts w:ascii="Times New Roman" w:eastAsia="Times New Roman" w:hAnsi="Times New Roman"/>
                <w:lang w:eastAsia="ru-RU"/>
              </w:rPr>
            </w:pPr>
            <w:r w:rsidRPr="00AC1703">
              <w:rPr>
                <w:rFonts w:ascii="Times New Roman" w:eastAsia="Times New Roman" w:hAnsi="Times New Roman"/>
                <w:lang w:eastAsia="ru-RU"/>
              </w:rPr>
              <w:t>Создание «умных площадок» спортивных площадок</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804,1</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804,1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804,1</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804,1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454"/>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rPr>
                <w:rFonts w:ascii="Times New Roman" w:eastAsia="Times New Roman" w:hAnsi="Times New Roman"/>
                <w:b/>
                <w:bCs/>
                <w:lang w:eastAsia="ru-RU"/>
              </w:rPr>
            </w:pPr>
            <w:r w:rsidRPr="00AC1703">
              <w:rPr>
                <w:rFonts w:ascii="Times New Roman" w:eastAsia="Times New Roman" w:hAnsi="Times New Roman"/>
                <w:b/>
                <w:bCs/>
                <w:lang w:eastAsia="ru-RU"/>
              </w:rPr>
              <w:lastRenderedPageBreak/>
              <w:t xml:space="preserve"> 2.    Мероприятие Комплекс процессных мероприятий «Развитие внутреннего и въездного туризма»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b/>
                <w:bCs/>
                <w:lang w:eastAsia="ru-RU"/>
              </w:rPr>
              <w:t xml:space="preserve"> 2.1.    Мероприятие Комплекс процессных мероприятий «Развитие внутреннего и въездного туризма»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rPr>
                <w:rFonts w:ascii="Times New Roman" w:eastAsia="Times New Roman" w:hAnsi="Times New Roman"/>
                <w:b/>
                <w:bCs/>
                <w:lang w:eastAsia="ru-RU"/>
              </w:rPr>
            </w:pPr>
            <w:r w:rsidRPr="00AC1703">
              <w:rPr>
                <w:rFonts w:ascii="Times New Roman" w:eastAsia="Times New Roman" w:hAnsi="Times New Roman"/>
                <w:b/>
                <w:bCs/>
                <w:lang w:eastAsia="ru-RU"/>
              </w:rPr>
              <w:t xml:space="preserve"> 3.    Мероприятие «Комплекс процессных мероприятий «Повышение эффективности молодежной политики» (всего), в том числе:</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269,6</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252,8</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1137,3</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lang w:eastAsia="ru-RU"/>
              </w:rPr>
            </w:pPr>
            <w:r w:rsidRPr="00AC1703">
              <w:rPr>
                <w:rFonts w:ascii="Times New Roman" w:eastAsia="Times New Roman" w:hAnsi="Times New Roman"/>
                <w:b/>
                <w:lang w:eastAsia="ru-RU"/>
              </w:rPr>
              <w:t>245,6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sz w:val="24"/>
                <w:szCs w:val="24"/>
                <w:lang w:eastAsia="ru-RU"/>
              </w:rPr>
            </w:pPr>
            <w:r w:rsidRPr="00AC1703">
              <w:rPr>
                <w:rFonts w:ascii="Times New Roman" w:eastAsia="Times New Roman" w:hAnsi="Times New Roman"/>
                <w:b/>
                <w:sz w:val="24"/>
                <w:szCs w:val="24"/>
                <w:lang w:eastAsia="ru-RU"/>
              </w:rPr>
              <w:t>260,5</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sz w:val="24"/>
                <w:szCs w:val="24"/>
                <w:lang w:eastAsia="ru-RU"/>
              </w:rPr>
            </w:pPr>
            <w:r w:rsidRPr="00AC1703">
              <w:rPr>
                <w:rFonts w:ascii="Times New Roman" w:eastAsia="Times New Roman" w:hAnsi="Times New Roman"/>
                <w:b/>
                <w:sz w:val="24"/>
                <w:szCs w:val="24"/>
                <w:lang w:eastAsia="ru-RU"/>
              </w:rPr>
              <w:t>271,0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sz w:val="24"/>
                <w:szCs w:val="24"/>
                <w:lang w:eastAsia="ru-RU"/>
              </w:rPr>
            </w:pPr>
            <w:r w:rsidRPr="00AC1703">
              <w:rPr>
                <w:rFonts w:ascii="Times New Roman" w:eastAsia="Times New Roman" w:hAnsi="Times New Roman"/>
                <w:b/>
                <w:sz w:val="24"/>
                <w:szCs w:val="24"/>
                <w:lang w:eastAsia="ru-RU"/>
              </w:rPr>
              <w:t>2436,8</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891,7</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891,7</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 xml:space="preserve">местный бюджет </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269,6</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252,8</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245,6</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245,6</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sz w:val="24"/>
                <w:szCs w:val="24"/>
                <w:lang w:eastAsia="ru-RU"/>
              </w:rPr>
              <w:t>260,5</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sz w:val="24"/>
                <w:szCs w:val="24"/>
                <w:lang w:eastAsia="ru-RU"/>
              </w:rPr>
              <w:t>271,0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sz w:val="24"/>
                <w:szCs w:val="24"/>
                <w:lang w:eastAsia="ru-RU"/>
              </w:rPr>
              <w:t>1545,1</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b/>
                <w:i/>
                <w:lang w:eastAsia="ru-RU"/>
              </w:rPr>
              <w:t>3.1. Мероприятие «Воспитание гражданственности и патриотизма, формирование национального самосознания»</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127,5</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120,4</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110,4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110,4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114,8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119,4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692,9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127,5</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120,4</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110,4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110,4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114,8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119,4</w:t>
            </w:r>
          </w:p>
        </w:tc>
        <w:tc>
          <w:tcPr>
            <w:tcW w:w="1156" w:type="dxa"/>
            <w:tcBorders>
              <w:top w:val="single" w:sz="4" w:space="0" w:color="000000"/>
              <w:left w:val="single" w:sz="4" w:space="0" w:color="auto"/>
              <w:bottom w:val="single" w:sz="4" w:space="0" w:color="000000"/>
              <w:right w:val="single" w:sz="4" w:space="0" w:color="000000"/>
            </w:tcBorders>
            <w:vAlign w:val="cente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692,9</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b/>
                <w:i/>
                <w:lang w:eastAsia="ru-RU"/>
              </w:rPr>
              <w:t xml:space="preserve"> 3.2. Мероприятие «Профилактика негативных тенденций (безнадзорности, правонарушений, наркозависимости, экстремистских </w:t>
            </w:r>
            <w:r w:rsidRPr="00AC1703">
              <w:rPr>
                <w:rFonts w:ascii="Times New Roman" w:eastAsia="Times New Roman" w:hAnsi="Times New Roman"/>
                <w:b/>
                <w:i/>
                <w:lang w:eastAsia="ru-RU"/>
              </w:rPr>
              <w:lastRenderedPageBreak/>
              <w:t>проявлений) в молодежной среде. Формирование здорового образа жизни»</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lastRenderedPageBreak/>
              <w:t>142,1</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122,0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124,8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124,8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134,9</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140,4</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793,3</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lastRenderedPageBreak/>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142,1</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122,0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124,8</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124,8</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129,7</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134,8</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778,2</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b/>
                <w:i/>
                <w:lang w:eastAsia="ru-RU"/>
              </w:rPr>
              <w:t>3.3. Мероприятие «Изучение объективного состояния молодежной среды. Информационное обеспечение патриотического воспитания граждан, добровольческого (волонтерского) движения»</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00,0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10,4</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10,4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10,4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10,8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b/>
                <w:i/>
                <w:lang w:eastAsia="ru-RU"/>
              </w:rPr>
              <w:t>11,2</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53,2</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340"/>
                <w:tab w:val="center" w:pos="520"/>
              </w:tabs>
              <w:suppressAutoHyphens/>
              <w:spacing w:after="0" w:line="240" w:lineRule="auto"/>
              <w:rPr>
                <w:rFonts w:ascii="Times New Roman" w:eastAsia="Times New Roman" w:hAnsi="Times New Roman"/>
                <w:lang w:eastAsia="ru-RU"/>
              </w:rPr>
            </w:pPr>
            <w:r w:rsidRPr="00AC1703">
              <w:rPr>
                <w:rFonts w:ascii="Times New Roman" w:eastAsia="Times New Roman" w:hAnsi="Times New Roman"/>
                <w:lang w:eastAsia="ru-RU"/>
              </w:rPr>
              <w:tab/>
              <w:t>0</w:t>
            </w:r>
            <w:r w:rsidRPr="00AC1703">
              <w:rPr>
                <w:rFonts w:ascii="Times New Roman" w:eastAsia="Times New Roman" w:hAnsi="Times New Roman"/>
                <w:lang w:eastAsia="ru-RU"/>
              </w:rPr>
              <w:tab/>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10,4</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10,8</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11,2</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53,2</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lang w:eastAsia="ru-RU"/>
              </w:rPr>
            </w:pPr>
            <w:r w:rsidRPr="00AC1703">
              <w:rPr>
                <w:rFonts w:ascii="Times New Roman" w:eastAsia="Times New Roman" w:hAnsi="Times New Roman"/>
                <w:b/>
                <w:i/>
                <w:lang w:eastAsia="ru-RU"/>
              </w:rPr>
              <w:t>3.4. Мероприятие «Предоставление молодым семьям социальных выплат на приобретение жилого помещения или создание объекта индивидуального жилищного строительства»</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340"/>
                <w:tab w:val="center" w:pos="520"/>
              </w:tabs>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891,7</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b/>
                <w:i/>
                <w:lang w:eastAsia="ru-RU"/>
              </w:rPr>
            </w:pPr>
            <w:r w:rsidRPr="00AC1703">
              <w:rPr>
                <w:rFonts w:ascii="Times New Roman" w:eastAsia="Times New Roman" w:hAnsi="Times New Roman"/>
                <w:b/>
                <w:i/>
                <w:lang w:eastAsia="ru-RU"/>
              </w:rPr>
              <w:t>891,7</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lang w:eastAsia="ru-RU"/>
              </w:rPr>
              <w:t>федеральный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340"/>
                <w:tab w:val="center" w:pos="520"/>
              </w:tabs>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lang w:eastAsia="ru-RU"/>
              </w:rPr>
              <w:t>областной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340"/>
                <w:tab w:val="center" w:pos="520"/>
              </w:tabs>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891,7</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891,7</w:t>
            </w:r>
          </w:p>
        </w:tc>
      </w:tr>
      <w:tr w:rsidR="00AC1703" w:rsidRPr="00AC1703" w:rsidTr="00480727">
        <w:trPr>
          <w:trHeight w:val="20"/>
          <w:jc w:val="center"/>
        </w:trPr>
        <w:tc>
          <w:tcPr>
            <w:tcW w:w="76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uppressAutoHyphens/>
              <w:spacing w:after="0" w:line="240" w:lineRule="auto"/>
              <w:rPr>
                <w:rFonts w:ascii="Times New Roman" w:eastAsia="Times New Roman" w:hAnsi="Times New Roman"/>
                <w:b/>
                <w:i/>
                <w:lang w:eastAsia="ru-RU"/>
              </w:rPr>
            </w:pPr>
            <w:r w:rsidRPr="00AC1703">
              <w:rPr>
                <w:rFonts w:ascii="Times New Roman" w:eastAsia="Times New Roman" w:hAnsi="Times New Roman"/>
                <w:lang w:eastAsia="ru-RU"/>
              </w:rPr>
              <w:t>местный бюджет</w:t>
            </w:r>
          </w:p>
        </w:tc>
        <w:tc>
          <w:tcPr>
            <w:tcW w:w="115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tabs>
                <w:tab w:val="left" w:pos="340"/>
                <w:tab w:val="center" w:pos="520"/>
              </w:tabs>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5"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2"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0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948"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480727" w:rsidRPr="00AC1703" w:rsidRDefault="00480727" w:rsidP="00480727">
            <w:pPr>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c>
          <w:tcPr>
            <w:tcW w:w="1156" w:type="dxa"/>
            <w:tcBorders>
              <w:top w:val="single" w:sz="4" w:space="0" w:color="000000"/>
              <w:left w:val="single" w:sz="4" w:space="0" w:color="auto"/>
              <w:bottom w:val="single" w:sz="4" w:space="0" w:color="000000"/>
              <w:right w:val="single" w:sz="4" w:space="0" w:color="000000"/>
            </w:tcBorders>
          </w:tcPr>
          <w:p w:rsidR="00480727" w:rsidRPr="00AC1703" w:rsidRDefault="00480727" w:rsidP="00480727">
            <w:pPr>
              <w:suppressAutoHyphens/>
              <w:spacing w:after="0" w:line="240" w:lineRule="auto"/>
              <w:jc w:val="center"/>
              <w:rPr>
                <w:rFonts w:ascii="Times New Roman" w:eastAsia="Times New Roman" w:hAnsi="Times New Roman"/>
                <w:lang w:eastAsia="ru-RU"/>
              </w:rPr>
            </w:pPr>
            <w:r w:rsidRPr="00AC1703">
              <w:rPr>
                <w:rFonts w:ascii="Times New Roman" w:eastAsia="Times New Roman" w:hAnsi="Times New Roman"/>
                <w:lang w:eastAsia="ru-RU"/>
              </w:rPr>
              <w:t>0,0</w:t>
            </w:r>
          </w:p>
        </w:tc>
      </w:tr>
    </w:tbl>
    <w:p w:rsidR="004C1711" w:rsidRPr="00AC1703" w:rsidRDefault="004C1711" w:rsidP="00480727">
      <w:pPr>
        <w:widowControl w:val="0"/>
        <w:tabs>
          <w:tab w:val="left" w:pos="8741"/>
        </w:tabs>
        <w:spacing w:after="0" w:line="240" w:lineRule="auto"/>
        <w:rPr>
          <w:rFonts w:ascii="Times New Roman" w:eastAsia="Times New Roman" w:hAnsi="Times New Roman"/>
          <w:b/>
          <w:lang w:eastAsia="ru-RU"/>
        </w:rPr>
      </w:pPr>
    </w:p>
    <w:sectPr w:rsidR="004C1711" w:rsidRPr="00AC1703" w:rsidSect="00480727">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E6B"/>
    <w:multiLevelType w:val="multilevel"/>
    <w:tmpl w:val="37C628E8"/>
    <w:lvl w:ilvl="0">
      <w:start w:val="1"/>
      <w:numFmt w:val="decimal"/>
      <w:lvlText w:val="%1."/>
      <w:lvlJc w:val="left"/>
      <w:pPr>
        <w:ind w:left="643" w:hanging="360"/>
      </w:pPr>
      <w:rPr>
        <w:rFonts w:hint="default"/>
      </w:rPr>
    </w:lvl>
    <w:lvl w:ilvl="1">
      <w:start w:val="2"/>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1" w15:restartNumberingAfterBreak="0">
    <w:nsid w:val="03591344"/>
    <w:multiLevelType w:val="hybridMultilevel"/>
    <w:tmpl w:val="2D64A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1D03C3"/>
    <w:multiLevelType w:val="multilevel"/>
    <w:tmpl w:val="DAF6BC9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4457F0"/>
    <w:multiLevelType w:val="multilevel"/>
    <w:tmpl w:val="2806E1E8"/>
    <w:lvl w:ilvl="0">
      <w:start w:val="1"/>
      <w:numFmt w:val="decimal"/>
      <w:lvlText w:val="%1."/>
      <w:lvlJc w:val="left"/>
      <w:pPr>
        <w:ind w:left="720"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BB531C"/>
    <w:multiLevelType w:val="multilevel"/>
    <w:tmpl w:val="60ACFE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B236CB9"/>
    <w:multiLevelType w:val="hybridMultilevel"/>
    <w:tmpl w:val="9B9A0AE2"/>
    <w:lvl w:ilvl="0" w:tplc="F77A97E8">
      <w:start w:val="1"/>
      <w:numFmt w:val="bullet"/>
      <w:lvlText w:val=""/>
      <w:lvlJc w:val="left"/>
      <w:pPr>
        <w:ind w:left="846" w:hanging="360"/>
      </w:pPr>
      <w:rPr>
        <w:rFonts w:ascii="Symbol" w:hAnsi="Symbol" w:cs="Symbol" w:hint="default"/>
      </w:rPr>
    </w:lvl>
    <w:lvl w:ilvl="1" w:tplc="04190003">
      <w:start w:val="1"/>
      <w:numFmt w:val="bullet"/>
      <w:lvlText w:val="o"/>
      <w:lvlJc w:val="left"/>
      <w:pPr>
        <w:ind w:left="1566" w:hanging="360"/>
      </w:pPr>
      <w:rPr>
        <w:rFonts w:ascii="Courier New" w:hAnsi="Courier New" w:cs="Courier New" w:hint="default"/>
      </w:rPr>
    </w:lvl>
    <w:lvl w:ilvl="2" w:tplc="04190005">
      <w:start w:val="1"/>
      <w:numFmt w:val="bullet"/>
      <w:lvlText w:val=""/>
      <w:lvlJc w:val="left"/>
      <w:pPr>
        <w:ind w:left="2286" w:hanging="360"/>
      </w:pPr>
      <w:rPr>
        <w:rFonts w:ascii="Wingdings" w:hAnsi="Wingdings" w:cs="Wingdings" w:hint="default"/>
      </w:rPr>
    </w:lvl>
    <w:lvl w:ilvl="3" w:tplc="04190001">
      <w:start w:val="1"/>
      <w:numFmt w:val="bullet"/>
      <w:lvlText w:val=""/>
      <w:lvlJc w:val="left"/>
      <w:pPr>
        <w:ind w:left="3006" w:hanging="360"/>
      </w:pPr>
      <w:rPr>
        <w:rFonts w:ascii="Symbol" w:hAnsi="Symbol" w:cs="Symbol" w:hint="default"/>
      </w:rPr>
    </w:lvl>
    <w:lvl w:ilvl="4" w:tplc="04190003">
      <w:start w:val="1"/>
      <w:numFmt w:val="bullet"/>
      <w:lvlText w:val="o"/>
      <w:lvlJc w:val="left"/>
      <w:pPr>
        <w:ind w:left="3726" w:hanging="360"/>
      </w:pPr>
      <w:rPr>
        <w:rFonts w:ascii="Courier New" w:hAnsi="Courier New" w:cs="Courier New" w:hint="default"/>
      </w:rPr>
    </w:lvl>
    <w:lvl w:ilvl="5" w:tplc="04190005">
      <w:start w:val="1"/>
      <w:numFmt w:val="bullet"/>
      <w:lvlText w:val=""/>
      <w:lvlJc w:val="left"/>
      <w:pPr>
        <w:ind w:left="4446" w:hanging="360"/>
      </w:pPr>
      <w:rPr>
        <w:rFonts w:ascii="Wingdings" w:hAnsi="Wingdings" w:cs="Wingdings" w:hint="default"/>
      </w:rPr>
    </w:lvl>
    <w:lvl w:ilvl="6" w:tplc="04190001">
      <w:start w:val="1"/>
      <w:numFmt w:val="bullet"/>
      <w:lvlText w:val=""/>
      <w:lvlJc w:val="left"/>
      <w:pPr>
        <w:ind w:left="5166" w:hanging="360"/>
      </w:pPr>
      <w:rPr>
        <w:rFonts w:ascii="Symbol" w:hAnsi="Symbol" w:cs="Symbol" w:hint="default"/>
      </w:rPr>
    </w:lvl>
    <w:lvl w:ilvl="7" w:tplc="04190003">
      <w:start w:val="1"/>
      <w:numFmt w:val="bullet"/>
      <w:lvlText w:val="o"/>
      <w:lvlJc w:val="left"/>
      <w:pPr>
        <w:ind w:left="5886" w:hanging="360"/>
      </w:pPr>
      <w:rPr>
        <w:rFonts w:ascii="Courier New" w:hAnsi="Courier New" w:cs="Courier New" w:hint="default"/>
      </w:rPr>
    </w:lvl>
    <w:lvl w:ilvl="8" w:tplc="04190005">
      <w:start w:val="1"/>
      <w:numFmt w:val="bullet"/>
      <w:lvlText w:val=""/>
      <w:lvlJc w:val="left"/>
      <w:pPr>
        <w:ind w:left="6606" w:hanging="360"/>
      </w:pPr>
      <w:rPr>
        <w:rFonts w:ascii="Wingdings" w:hAnsi="Wingdings" w:cs="Wingdings" w:hint="default"/>
      </w:rPr>
    </w:lvl>
  </w:abstractNum>
  <w:abstractNum w:abstractNumId="6" w15:restartNumberingAfterBreak="0">
    <w:nsid w:val="0B7F4142"/>
    <w:multiLevelType w:val="hybridMultilevel"/>
    <w:tmpl w:val="96CA65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5760B1"/>
    <w:multiLevelType w:val="hybridMultilevel"/>
    <w:tmpl w:val="9DBCDC5A"/>
    <w:lvl w:ilvl="0" w:tplc="D5084BF0">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8" w15:restartNumberingAfterBreak="0">
    <w:nsid w:val="0EC2655C"/>
    <w:multiLevelType w:val="hybridMultilevel"/>
    <w:tmpl w:val="A1E44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DB0A70"/>
    <w:multiLevelType w:val="hybridMultilevel"/>
    <w:tmpl w:val="86C83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14C312C"/>
    <w:multiLevelType w:val="hybridMultilevel"/>
    <w:tmpl w:val="2C400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6055B0"/>
    <w:multiLevelType w:val="hybridMultilevel"/>
    <w:tmpl w:val="41D02636"/>
    <w:lvl w:ilvl="0" w:tplc="49A81000">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2F4222"/>
    <w:multiLevelType w:val="hybridMultilevel"/>
    <w:tmpl w:val="9A48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A973C1C"/>
    <w:multiLevelType w:val="hybridMultilevel"/>
    <w:tmpl w:val="5AB4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F8555F"/>
    <w:multiLevelType w:val="hybridMultilevel"/>
    <w:tmpl w:val="BFF48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F4A016B"/>
    <w:multiLevelType w:val="hybridMultilevel"/>
    <w:tmpl w:val="7F30C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94278B"/>
    <w:multiLevelType w:val="multilevel"/>
    <w:tmpl w:val="93AE2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0144C92"/>
    <w:multiLevelType w:val="hybridMultilevel"/>
    <w:tmpl w:val="EE908BB2"/>
    <w:lvl w:ilvl="0" w:tplc="BEA8CA36">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A8335A"/>
    <w:multiLevelType w:val="hybridMultilevel"/>
    <w:tmpl w:val="50E0F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233E38"/>
    <w:multiLevelType w:val="hybridMultilevel"/>
    <w:tmpl w:val="77C07132"/>
    <w:lvl w:ilvl="0" w:tplc="7D64C4F4">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D50225"/>
    <w:multiLevelType w:val="multilevel"/>
    <w:tmpl w:val="F96AFB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04127C"/>
    <w:multiLevelType w:val="hybridMultilevel"/>
    <w:tmpl w:val="D8306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F115F32"/>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201B75"/>
    <w:multiLevelType w:val="multilevel"/>
    <w:tmpl w:val="C778F94E"/>
    <w:lvl w:ilvl="0">
      <w:start w:val="1"/>
      <w:numFmt w:val="decimal"/>
      <w:lvlText w:val="%1."/>
      <w:lvlJc w:val="left"/>
      <w:pPr>
        <w:ind w:left="720"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62C6CC1"/>
    <w:multiLevelType w:val="hybridMultilevel"/>
    <w:tmpl w:val="75C8F5AC"/>
    <w:lvl w:ilvl="0" w:tplc="94C61CAC">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15:restartNumberingAfterBreak="0">
    <w:nsid w:val="36AD4B67"/>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A0462D1"/>
    <w:multiLevelType w:val="hybridMultilevel"/>
    <w:tmpl w:val="8DCC7232"/>
    <w:lvl w:ilvl="0" w:tplc="E09ECEA6">
      <w:start w:val="1"/>
      <w:numFmt w:val="bullet"/>
      <w:lvlText w:val=""/>
      <w:lvlJc w:val="left"/>
      <w:pPr>
        <w:ind w:left="846" w:hanging="360"/>
      </w:pPr>
      <w:rPr>
        <w:rFonts w:ascii="Symbol" w:hAnsi="Symbol" w:hint="default"/>
      </w:rPr>
    </w:lvl>
    <w:lvl w:ilvl="1" w:tplc="04190003" w:tentative="1">
      <w:start w:val="1"/>
      <w:numFmt w:val="bullet"/>
      <w:lvlText w:val="o"/>
      <w:lvlJc w:val="left"/>
      <w:pPr>
        <w:ind w:left="1566" w:hanging="360"/>
      </w:pPr>
      <w:rPr>
        <w:rFonts w:ascii="Courier New" w:hAnsi="Courier New" w:cs="Courier New" w:hint="default"/>
      </w:rPr>
    </w:lvl>
    <w:lvl w:ilvl="2" w:tplc="04190005" w:tentative="1">
      <w:start w:val="1"/>
      <w:numFmt w:val="bullet"/>
      <w:lvlText w:val=""/>
      <w:lvlJc w:val="left"/>
      <w:pPr>
        <w:ind w:left="2286" w:hanging="360"/>
      </w:pPr>
      <w:rPr>
        <w:rFonts w:ascii="Wingdings" w:hAnsi="Wingdings" w:hint="default"/>
      </w:rPr>
    </w:lvl>
    <w:lvl w:ilvl="3" w:tplc="04190001" w:tentative="1">
      <w:start w:val="1"/>
      <w:numFmt w:val="bullet"/>
      <w:lvlText w:val=""/>
      <w:lvlJc w:val="left"/>
      <w:pPr>
        <w:ind w:left="3006" w:hanging="360"/>
      </w:pPr>
      <w:rPr>
        <w:rFonts w:ascii="Symbol" w:hAnsi="Symbol" w:hint="default"/>
      </w:rPr>
    </w:lvl>
    <w:lvl w:ilvl="4" w:tplc="04190003" w:tentative="1">
      <w:start w:val="1"/>
      <w:numFmt w:val="bullet"/>
      <w:lvlText w:val="o"/>
      <w:lvlJc w:val="left"/>
      <w:pPr>
        <w:ind w:left="3726" w:hanging="360"/>
      </w:pPr>
      <w:rPr>
        <w:rFonts w:ascii="Courier New" w:hAnsi="Courier New" w:cs="Courier New" w:hint="default"/>
      </w:rPr>
    </w:lvl>
    <w:lvl w:ilvl="5" w:tplc="04190005" w:tentative="1">
      <w:start w:val="1"/>
      <w:numFmt w:val="bullet"/>
      <w:lvlText w:val=""/>
      <w:lvlJc w:val="left"/>
      <w:pPr>
        <w:ind w:left="4446" w:hanging="360"/>
      </w:pPr>
      <w:rPr>
        <w:rFonts w:ascii="Wingdings" w:hAnsi="Wingdings" w:hint="default"/>
      </w:rPr>
    </w:lvl>
    <w:lvl w:ilvl="6" w:tplc="04190001" w:tentative="1">
      <w:start w:val="1"/>
      <w:numFmt w:val="bullet"/>
      <w:lvlText w:val=""/>
      <w:lvlJc w:val="left"/>
      <w:pPr>
        <w:ind w:left="5166" w:hanging="360"/>
      </w:pPr>
      <w:rPr>
        <w:rFonts w:ascii="Symbol" w:hAnsi="Symbol" w:hint="default"/>
      </w:rPr>
    </w:lvl>
    <w:lvl w:ilvl="7" w:tplc="04190003" w:tentative="1">
      <w:start w:val="1"/>
      <w:numFmt w:val="bullet"/>
      <w:lvlText w:val="o"/>
      <w:lvlJc w:val="left"/>
      <w:pPr>
        <w:ind w:left="5886" w:hanging="360"/>
      </w:pPr>
      <w:rPr>
        <w:rFonts w:ascii="Courier New" w:hAnsi="Courier New" w:cs="Courier New" w:hint="default"/>
      </w:rPr>
    </w:lvl>
    <w:lvl w:ilvl="8" w:tplc="04190005" w:tentative="1">
      <w:start w:val="1"/>
      <w:numFmt w:val="bullet"/>
      <w:lvlText w:val=""/>
      <w:lvlJc w:val="left"/>
      <w:pPr>
        <w:ind w:left="6606" w:hanging="360"/>
      </w:pPr>
      <w:rPr>
        <w:rFonts w:ascii="Wingdings" w:hAnsi="Wingdings" w:hint="default"/>
      </w:rPr>
    </w:lvl>
  </w:abstractNum>
  <w:abstractNum w:abstractNumId="27" w15:restartNumberingAfterBreak="0">
    <w:nsid w:val="3C553B31"/>
    <w:multiLevelType w:val="hybridMultilevel"/>
    <w:tmpl w:val="2BD28E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3EF32870"/>
    <w:multiLevelType w:val="hybridMultilevel"/>
    <w:tmpl w:val="3FA04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16333A"/>
    <w:multiLevelType w:val="multilevel"/>
    <w:tmpl w:val="E50A683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6F1B07"/>
    <w:multiLevelType w:val="hybridMultilevel"/>
    <w:tmpl w:val="1BE80DAA"/>
    <w:lvl w:ilvl="0" w:tplc="4FD63FF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1" w15:restartNumberingAfterBreak="0">
    <w:nsid w:val="44732513"/>
    <w:multiLevelType w:val="multilevel"/>
    <w:tmpl w:val="B43A9B18"/>
    <w:lvl w:ilvl="0">
      <w:start w:val="1"/>
      <w:numFmt w:val="decimal"/>
      <w:lvlText w:val="%1."/>
      <w:lvlJc w:val="left"/>
      <w:pPr>
        <w:ind w:left="144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49755647"/>
    <w:multiLevelType w:val="hybridMultilevel"/>
    <w:tmpl w:val="CCAED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B5D7DA2"/>
    <w:multiLevelType w:val="hybridMultilevel"/>
    <w:tmpl w:val="5642B75E"/>
    <w:lvl w:ilvl="0" w:tplc="1F2084DC">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604E9C"/>
    <w:multiLevelType w:val="hybridMultilevel"/>
    <w:tmpl w:val="F6DC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694C9A"/>
    <w:multiLevelType w:val="hybridMultilevel"/>
    <w:tmpl w:val="D5B66612"/>
    <w:lvl w:ilvl="0" w:tplc="2F6C9DCA">
      <w:start w:val="1"/>
      <w:numFmt w:val="decimal"/>
      <w:lvlText w:val="%1."/>
      <w:lvlJc w:val="left"/>
      <w:pPr>
        <w:ind w:left="138"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4F2E4F1D"/>
    <w:multiLevelType w:val="hybridMultilevel"/>
    <w:tmpl w:val="720EF01A"/>
    <w:lvl w:ilvl="0" w:tplc="9DC62D8C">
      <w:start w:val="1"/>
      <w:numFmt w:val="upperRoman"/>
      <w:lvlText w:val="%1."/>
      <w:lvlJc w:val="left"/>
      <w:pPr>
        <w:ind w:left="1080" w:hanging="720"/>
      </w:pPr>
      <w:rPr>
        <w:rFonts w:hint="default"/>
        <w:b/>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058132E"/>
    <w:multiLevelType w:val="multilevel"/>
    <w:tmpl w:val="2CFAD998"/>
    <w:lvl w:ilvl="0">
      <w:start w:val="1"/>
      <w:numFmt w:val="decimal"/>
      <w:lvlText w:val="%1."/>
      <w:lvlJc w:val="left"/>
      <w:pPr>
        <w:ind w:left="643"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215" w:hanging="1080"/>
      </w:pPr>
      <w:rPr>
        <w:rFonts w:cs="Times New Roman" w:hint="default"/>
      </w:rPr>
    </w:lvl>
    <w:lvl w:ilvl="4">
      <w:start w:val="1"/>
      <w:numFmt w:val="decimal"/>
      <w:isLgl/>
      <w:lvlText w:val="%1.%2.%3.%4.%5."/>
      <w:lvlJc w:val="left"/>
      <w:pPr>
        <w:ind w:left="2499" w:hanging="1080"/>
      </w:pPr>
      <w:rPr>
        <w:rFonts w:cs="Times New Roman" w:hint="default"/>
      </w:rPr>
    </w:lvl>
    <w:lvl w:ilvl="5">
      <w:start w:val="1"/>
      <w:numFmt w:val="decimal"/>
      <w:isLgl/>
      <w:lvlText w:val="%1.%2.%3.%4.%5.%6."/>
      <w:lvlJc w:val="left"/>
      <w:pPr>
        <w:ind w:left="3143" w:hanging="1440"/>
      </w:pPr>
      <w:rPr>
        <w:rFonts w:cs="Times New Roman" w:hint="default"/>
      </w:rPr>
    </w:lvl>
    <w:lvl w:ilvl="6">
      <w:start w:val="1"/>
      <w:numFmt w:val="decimal"/>
      <w:isLgl/>
      <w:lvlText w:val="%1.%2.%3.%4.%5.%6.%7."/>
      <w:lvlJc w:val="left"/>
      <w:pPr>
        <w:ind w:left="3787" w:hanging="1800"/>
      </w:pPr>
      <w:rPr>
        <w:rFonts w:cs="Times New Roman" w:hint="default"/>
      </w:rPr>
    </w:lvl>
    <w:lvl w:ilvl="7">
      <w:start w:val="1"/>
      <w:numFmt w:val="decimal"/>
      <w:isLgl/>
      <w:lvlText w:val="%1.%2.%3.%4.%5.%6.%7.%8."/>
      <w:lvlJc w:val="left"/>
      <w:pPr>
        <w:ind w:left="4071" w:hanging="1800"/>
      </w:pPr>
      <w:rPr>
        <w:rFonts w:cs="Times New Roman" w:hint="default"/>
      </w:rPr>
    </w:lvl>
    <w:lvl w:ilvl="8">
      <w:start w:val="1"/>
      <w:numFmt w:val="decimal"/>
      <w:isLgl/>
      <w:lvlText w:val="%1.%2.%3.%4.%5.%6.%7.%8.%9."/>
      <w:lvlJc w:val="left"/>
      <w:pPr>
        <w:ind w:left="4715" w:hanging="2160"/>
      </w:pPr>
      <w:rPr>
        <w:rFonts w:cs="Times New Roman" w:hint="default"/>
      </w:rPr>
    </w:lvl>
  </w:abstractNum>
  <w:abstractNum w:abstractNumId="38" w15:restartNumberingAfterBreak="0">
    <w:nsid w:val="590C68F1"/>
    <w:multiLevelType w:val="hybridMultilevel"/>
    <w:tmpl w:val="80A2508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6177BA"/>
    <w:multiLevelType w:val="multilevel"/>
    <w:tmpl w:val="E0106D12"/>
    <w:lvl w:ilvl="0">
      <w:start w:val="1"/>
      <w:numFmt w:val="decimal"/>
      <w:lvlText w:val="%1."/>
      <w:lvlJc w:val="left"/>
      <w:pPr>
        <w:ind w:left="720"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40" w15:restartNumberingAfterBreak="0">
    <w:nsid w:val="673D6B9D"/>
    <w:multiLevelType w:val="hybridMultilevel"/>
    <w:tmpl w:val="450C31AC"/>
    <w:lvl w:ilvl="0" w:tplc="04190001">
      <w:start w:val="1"/>
      <w:numFmt w:val="bullet"/>
      <w:lvlText w:val=""/>
      <w:lvlJc w:val="left"/>
      <w:pPr>
        <w:ind w:left="1309" w:hanging="360"/>
      </w:pPr>
      <w:rPr>
        <w:rFonts w:ascii="Symbol" w:hAnsi="Symbol" w:hint="default"/>
      </w:rPr>
    </w:lvl>
    <w:lvl w:ilvl="1" w:tplc="04190003" w:tentative="1">
      <w:start w:val="1"/>
      <w:numFmt w:val="bullet"/>
      <w:lvlText w:val="o"/>
      <w:lvlJc w:val="left"/>
      <w:pPr>
        <w:ind w:left="2029" w:hanging="360"/>
      </w:pPr>
      <w:rPr>
        <w:rFonts w:ascii="Courier New" w:hAnsi="Courier New" w:cs="Courier New" w:hint="default"/>
      </w:rPr>
    </w:lvl>
    <w:lvl w:ilvl="2" w:tplc="04190005" w:tentative="1">
      <w:start w:val="1"/>
      <w:numFmt w:val="bullet"/>
      <w:lvlText w:val=""/>
      <w:lvlJc w:val="left"/>
      <w:pPr>
        <w:ind w:left="2749" w:hanging="360"/>
      </w:pPr>
      <w:rPr>
        <w:rFonts w:ascii="Wingdings" w:hAnsi="Wingdings" w:hint="default"/>
      </w:rPr>
    </w:lvl>
    <w:lvl w:ilvl="3" w:tplc="04190001" w:tentative="1">
      <w:start w:val="1"/>
      <w:numFmt w:val="bullet"/>
      <w:lvlText w:val=""/>
      <w:lvlJc w:val="left"/>
      <w:pPr>
        <w:ind w:left="3469" w:hanging="360"/>
      </w:pPr>
      <w:rPr>
        <w:rFonts w:ascii="Symbol" w:hAnsi="Symbol" w:hint="default"/>
      </w:rPr>
    </w:lvl>
    <w:lvl w:ilvl="4" w:tplc="04190003" w:tentative="1">
      <w:start w:val="1"/>
      <w:numFmt w:val="bullet"/>
      <w:lvlText w:val="o"/>
      <w:lvlJc w:val="left"/>
      <w:pPr>
        <w:ind w:left="4189" w:hanging="360"/>
      </w:pPr>
      <w:rPr>
        <w:rFonts w:ascii="Courier New" w:hAnsi="Courier New" w:cs="Courier New" w:hint="default"/>
      </w:rPr>
    </w:lvl>
    <w:lvl w:ilvl="5" w:tplc="04190005" w:tentative="1">
      <w:start w:val="1"/>
      <w:numFmt w:val="bullet"/>
      <w:lvlText w:val=""/>
      <w:lvlJc w:val="left"/>
      <w:pPr>
        <w:ind w:left="4909" w:hanging="360"/>
      </w:pPr>
      <w:rPr>
        <w:rFonts w:ascii="Wingdings" w:hAnsi="Wingdings" w:hint="default"/>
      </w:rPr>
    </w:lvl>
    <w:lvl w:ilvl="6" w:tplc="04190001" w:tentative="1">
      <w:start w:val="1"/>
      <w:numFmt w:val="bullet"/>
      <w:lvlText w:val=""/>
      <w:lvlJc w:val="left"/>
      <w:pPr>
        <w:ind w:left="5629" w:hanging="360"/>
      </w:pPr>
      <w:rPr>
        <w:rFonts w:ascii="Symbol" w:hAnsi="Symbol" w:hint="default"/>
      </w:rPr>
    </w:lvl>
    <w:lvl w:ilvl="7" w:tplc="04190003" w:tentative="1">
      <w:start w:val="1"/>
      <w:numFmt w:val="bullet"/>
      <w:lvlText w:val="o"/>
      <w:lvlJc w:val="left"/>
      <w:pPr>
        <w:ind w:left="6349" w:hanging="360"/>
      </w:pPr>
      <w:rPr>
        <w:rFonts w:ascii="Courier New" w:hAnsi="Courier New" w:cs="Courier New" w:hint="default"/>
      </w:rPr>
    </w:lvl>
    <w:lvl w:ilvl="8" w:tplc="04190005" w:tentative="1">
      <w:start w:val="1"/>
      <w:numFmt w:val="bullet"/>
      <w:lvlText w:val=""/>
      <w:lvlJc w:val="left"/>
      <w:pPr>
        <w:ind w:left="7069" w:hanging="360"/>
      </w:pPr>
      <w:rPr>
        <w:rFonts w:ascii="Wingdings" w:hAnsi="Wingdings" w:hint="default"/>
      </w:rPr>
    </w:lvl>
  </w:abstractNum>
  <w:abstractNum w:abstractNumId="41" w15:restartNumberingAfterBreak="0">
    <w:nsid w:val="6A906FBA"/>
    <w:multiLevelType w:val="hybridMultilevel"/>
    <w:tmpl w:val="D7D492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6B074AC9"/>
    <w:multiLevelType w:val="hybridMultilevel"/>
    <w:tmpl w:val="9AAAF4DA"/>
    <w:lvl w:ilvl="0" w:tplc="3CFE45F8">
      <w:start w:val="1"/>
      <w:numFmt w:val="decimal"/>
      <w:lvlText w:val="%1."/>
      <w:lvlJc w:val="left"/>
      <w:pPr>
        <w:ind w:left="434" w:hanging="360"/>
      </w:pPr>
      <w:rPr>
        <w:rFonts w:hint="default"/>
      </w:rPr>
    </w:lvl>
    <w:lvl w:ilvl="1" w:tplc="04190019">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43" w15:restartNumberingAfterBreak="0">
    <w:nsid w:val="736D0000"/>
    <w:multiLevelType w:val="hybridMultilevel"/>
    <w:tmpl w:val="90020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1B7E45"/>
    <w:multiLevelType w:val="multilevel"/>
    <w:tmpl w:val="93AE23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6473B7"/>
    <w:multiLevelType w:val="hybridMultilevel"/>
    <w:tmpl w:val="5BE0FA6A"/>
    <w:lvl w:ilvl="0" w:tplc="2438011E">
      <w:start w:val="4"/>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15:restartNumberingAfterBreak="0">
    <w:nsid w:val="7BA66F8D"/>
    <w:multiLevelType w:val="hybridMultilevel"/>
    <w:tmpl w:val="95A8B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470AD5"/>
    <w:multiLevelType w:val="hybridMultilevel"/>
    <w:tmpl w:val="786C3640"/>
    <w:lvl w:ilvl="0" w:tplc="1262A7BC">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A66CA8"/>
    <w:multiLevelType w:val="hybridMultilevel"/>
    <w:tmpl w:val="2EBA1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6"/>
  </w:num>
  <w:num w:numId="4">
    <w:abstractNumId w:val="36"/>
  </w:num>
  <w:num w:numId="5">
    <w:abstractNumId w:val="9"/>
  </w:num>
  <w:num w:numId="6">
    <w:abstractNumId w:val="14"/>
  </w:num>
  <w:num w:numId="7">
    <w:abstractNumId w:val="5"/>
  </w:num>
  <w:num w:numId="8">
    <w:abstractNumId w:val="24"/>
  </w:num>
  <w:num w:numId="9">
    <w:abstractNumId w:val="39"/>
  </w:num>
  <w:num w:numId="10">
    <w:abstractNumId w:val="21"/>
  </w:num>
  <w:num w:numId="11">
    <w:abstractNumId w:val="3"/>
  </w:num>
  <w:num w:numId="12">
    <w:abstractNumId w:val="20"/>
  </w:num>
  <w:num w:numId="13">
    <w:abstractNumId w:val="7"/>
  </w:num>
  <w:num w:numId="14">
    <w:abstractNumId w:val="1"/>
  </w:num>
  <w:num w:numId="15">
    <w:abstractNumId w:val="47"/>
  </w:num>
  <w:num w:numId="16">
    <w:abstractNumId w:val="30"/>
  </w:num>
  <w:num w:numId="17">
    <w:abstractNumId w:val="11"/>
  </w:num>
  <w:num w:numId="18">
    <w:abstractNumId w:val="17"/>
  </w:num>
  <w:num w:numId="19">
    <w:abstractNumId w:val="25"/>
  </w:num>
  <w:num w:numId="20">
    <w:abstractNumId w:val="48"/>
  </w:num>
  <w:num w:numId="21">
    <w:abstractNumId w:val="23"/>
  </w:num>
  <w:num w:numId="22">
    <w:abstractNumId w:val="12"/>
  </w:num>
  <w:num w:numId="23">
    <w:abstractNumId w:val="31"/>
  </w:num>
  <w:num w:numId="24">
    <w:abstractNumId w:val="34"/>
  </w:num>
  <w:num w:numId="25">
    <w:abstractNumId w:val="28"/>
  </w:num>
  <w:num w:numId="26">
    <w:abstractNumId w:val="10"/>
  </w:num>
  <w:num w:numId="27">
    <w:abstractNumId w:val="13"/>
  </w:num>
  <w:num w:numId="28">
    <w:abstractNumId w:val="8"/>
  </w:num>
  <w:num w:numId="29">
    <w:abstractNumId w:val="41"/>
  </w:num>
  <w:num w:numId="30">
    <w:abstractNumId w:val="40"/>
  </w:num>
  <w:num w:numId="31">
    <w:abstractNumId w:val="27"/>
  </w:num>
  <w:num w:numId="32">
    <w:abstractNumId w:val="46"/>
  </w:num>
  <w:num w:numId="33">
    <w:abstractNumId w:val="18"/>
  </w:num>
  <w:num w:numId="34">
    <w:abstractNumId w:val="29"/>
  </w:num>
  <w:num w:numId="35">
    <w:abstractNumId w:val="45"/>
  </w:num>
  <w:num w:numId="36">
    <w:abstractNumId w:val="22"/>
  </w:num>
  <w:num w:numId="37">
    <w:abstractNumId w:val="43"/>
  </w:num>
  <w:num w:numId="38">
    <w:abstractNumId w:val="38"/>
  </w:num>
  <w:num w:numId="39">
    <w:abstractNumId w:val="19"/>
  </w:num>
  <w:num w:numId="40">
    <w:abstractNumId w:val="33"/>
  </w:num>
  <w:num w:numId="41">
    <w:abstractNumId w:val="2"/>
  </w:num>
  <w:num w:numId="42">
    <w:abstractNumId w:val="0"/>
  </w:num>
  <w:num w:numId="43">
    <w:abstractNumId w:val="32"/>
  </w:num>
  <w:num w:numId="44">
    <w:abstractNumId w:val="16"/>
  </w:num>
  <w:num w:numId="45">
    <w:abstractNumId w:val="4"/>
  </w:num>
  <w:num w:numId="46">
    <w:abstractNumId w:val="44"/>
  </w:num>
  <w:num w:numId="47">
    <w:abstractNumId w:val="6"/>
  </w:num>
  <w:num w:numId="48">
    <w:abstractNumId w:val="15"/>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625"/>
    <w:rsid w:val="00060F66"/>
    <w:rsid w:val="000737D3"/>
    <w:rsid w:val="00096DBD"/>
    <w:rsid w:val="000A6B5D"/>
    <w:rsid w:val="000C4730"/>
    <w:rsid w:val="000C6E0A"/>
    <w:rsid w:val="000D69A4"/>
    <w:rsid w:val="000E4D0D"/>
    <w:rsid w:val="001110CB"/>
    <w:rsid w:val="00154C74"/>
    <w:rsid w:val="00163A50"/>
    <w:rsid w:val="00180F87"/>
    <w:rsid w:val="00182129"/>
    <w:rsid w:val="0018242A"/>
    <w:rsid w:val="00192D97"/>
    <w:rsid w:val="00234FAD"/>
    <w:rsid w:val="002C77A3"/>
    <w:rsid w:val="002E2884"/>
    <w:rsid w:val="002F46CE"/>
    <w:rsid w:val="00300D61"/>
    <w:rsid w:val="00325582"/>
    <w:rsid w:val="00330916"/>
    <w:rsid w:val="0033383C"/>
    <w:rsid w:val="003378D1"/>
    <w:rsid w:val="003553F2"/>
    <w:rsid w:val="0036543B"/>
    <w:rsid w:val="00374053"/>
    <w:rsid w:val="0038644F"/>
    <w:rsid w:val="003B640F"/>
    <w:rsid w:val="003C2EE5"/>
    <w:rsid w:val="003C2FFB"/>
    <w:rsid w:val="003C39F6"/>
    <w:rsid w:val="003E3F42"/>
    <w:rsid w:val="003F19A9"/>
    <w:rsid w:val="003F27B9"/>
    <w:rsid w:val="003F368B"/>
    <w:rsid w:val="00412C6B"/>
    <w:rsid w:val="00425593"/>
    <w:rsid w:val="00437062"/>
    <w:rsid w:val="00442BDE"/>
    <w:rsid w:val="00462526"/>
    <w:rsid w:val="004700EB"/>
    <w:rsid w:val="00480727"/>
    <w:rsid w:val="0048131C"/>
    <w:rsid w:val="0048482C"/>
    <w:rsid w:val="00495FEF"/>
    <w:rsid w:val="004A7DAF"/>
    <w:rsid w:val="004C0C1E"/>
    <w:rsid w:val="004C1711"/>
    <w:rsid w:val="004C27C6"/>
    <w:rsid w:val="004C7CBD"/>
    <w:rsid w:val="004D643F"/>
    <w:rsid w:val="00521405"/>
    <w:rsid w:val="005455ED"/>
    <w:rsid w:val="00557FA8"/>
    <w:rsid w:val="00576FA9"/>
    <w:rsid w:val="00577D48"/>
    <w:rsid w:val="00586D9B"/>
    <w:rsid w:val="00586E2F"/>
    <w:rsid w:val="005A02C3"/>
    <w:rsid w:val="005C7AA9"/>
    <w:rsid w:val="005E1F1A"/>
    <w:rsid w:val="006203DC"/>
    <w:rsid w:val="00630419"/>
    <w:rsid w:val="00647179"/>
    <w:rsid w:val="00652E18"/>
    <w:rsid w:val="00661999"/>
    <w:rsid w:val="00681F4B"/>
    <w:rsid w:val="00696E59"/>
    <w:rsid w:val="00726387"/>
    <w:rsid w:val="0074039A"/>
    <w:rsid w:val="007455A6"/>
    <w:rsid w:val="00751CEE"/>
    <w:rsid w:val="007701B7"/>
    <w:rsid w:val="00774D78"/>
    <w:rsid w:val="007B7ACB"/>
    <w:rsid w:val="007D3671"/>
    <w:rsid w:val="007E31CE"/>
    <w:rsid w:val="008170D9"/>
    <w:rsid w:val="00826DFD"/>
    <w:rsid w:val="008361DB"/>
    <w:rsid w:val="00871895"/>
    <w:rsid w:val="008A04E2"/>
    <w:rsid w:val="008B0FD5"/>
    <w:rsid w:val="008B60D2"/>
    <w:rsid w:val="00912E34"/>
    <w:rsid w:val="0095113D"/>
    <w:rsid w:val="00953A8C"/>
    <w:rsid w:val="00954350"/>
    <w:rsid w:val="00956D8E"/>
    <w:rsid w:val="00961B3B"/>
    <w:rsid w:val="009A31D3"/>
    <w:rsid w:val="009B1F6E"/>
    <w:rsid w:val="009C3321"/>
    <w:rsid w:val="009D2B9F"/>
    <w:rsid w:val="009F5826"/>
    <w:rsid w:val="00A41036"/>
    <w:rsid w:val="00A43FE6"/>
    <w:rsid w:val="00A96E00"/>
    <w:rsid w:val="00AA0343"/>
    <w:rsid w:val="00AC1703"/>
    <w:rsid w:val="00AC6B0F"/>
    <w:rsid w:val="00AD3759"/>
    <w:rsid w:val="00B50002"/>
    <w:rsid w:val="00B5007A"/>
    <w:rsid w:val="00B92F2B"/>
    <w:rsid w:val="00BD1408"/>
    <w:rsid w:val="00C054C7"/>
    <w:rsid w:val="00C15C8E"/>
    <w:rsid w:val="00C25488"/>
    <w:rsid w:val="00C621E9"/>
    <w:rsid w:val="00CB5CAC"/>
    <w:rsid w:val="00CC604B"/>
    <w:rsid w:val="00CD66CD"/>
    <w:rsid w:val="00D0498D"/>
    <w:rsid w:val="00D32797"/>
    <w:rsid w:val="00D36040"/>
    <w:rsid w:val="00D37A5B"/>
    <w:rsid w:val="00D50998"/>
    <w:rsid w:val="00D90818"/>
    <w:rsid w:val="00D969CB"/>
    <w:rsid w:val="00D979EC"/>
    <w:rsid w:val="00DA09D0"/>
    <w:rsid w:val="00DB05EB"/>
    <w:rsid w:val="00DC11CF"/>
    <w:rsid w:val="00DD30AF"/>
    <w:rsid w:val="00DE3C0A"/>
    <w:rsid w:val="00E66D1B"/>
    <w:rsid w:val="00E74385"/>
    <w:rsid w:val="00E75052"/>
    <w:rsid w:val="00EE2625"/>
    <w:rsid w:val="00F0008E"/>
    <w:rsid w:val="00F30A2C"/>
    <w:rsid w:val="00F310F3"/>
    <w:rsid w:val="00F331E8"/>
    <w:rsid w:val="00F44331"/>
    <w:rsid w:val="00F45852"/>
    <w:rsid w:val="00F541A4"/>
    <w:rsid w:val="00F86562"/>
    <w:rsid w:val="00F903C1"/>
    <w:rsid w:val="00F96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ABA3D"/>
  <w15:docId w15:val="{782BDB27-DE5E-40CA-939C-B5A66243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543B"/>
    <w:rPr>
      <w:rFonts w:ascii="Calibri" w:eastAsia="Calibri" w:hAnsi="Calibri" w:cs="Times New Roman"/>
    </w:rPr>
  </w:style>
  <w:style w:type="paragraph" w:styleId="2">
    <w:name w:val="heading 2"/>
    <w:basedOn w:val="a"/>
    <w:next w:val="a"/>
    <w:link w:val="20"/>
    <w:uiPriority w:val="9"/>
    <w:unhideWhenUsed/>
    <w:qFormat/>
    <w:rsid w:val="003C2E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480727"/>
    <w:pPr>
      <w:keepNext/>
      <w:keepLines/>
      <w:spacing w:before="40" w:after="0"/>
      <w:outlineLvl w:val="8"/>
    </w:pPr>
    <w:rPr>
      <w:rFonts w:ascii="Calibri Light" w:eastAsia="Times New Roman" w:hAnsi="Calibri Light"/>
      <w:i/>
      <w:iCs/>
      <w:color w:val="404040"/>
      <w:kern w:val="2"/>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5A02C3"/>
    <w:pPr>
      <w:spacing w:after="0" w:line="240" w:lineRule="auto"/>
    </w:pPr>
    <w:rPr>
      <w:rFonts w:ascii="Calibri" w:eastAsia="Calibri" w:hAnsi="Calibri" w:cs="Times New Roman"/>
    </w:rPr>
  </w:style>
  <w:style w:type="paragraph" w:customStyle="1" w:styleId="ConsPlusNormal">
    <w:name w:val="ConsPlusNormal"/>
    <w:link w:val="ConsPlusNormal0"/>
    <w:rsid w:val="005A02C3"/>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link w:val="a6"/>
    <w:uiPriority w:val="34"/>
    <w:qFormat/>
    <w:rsid w:val="00961B3B"/>
    <w:pPr>
      <w:ind w:left="720"/>
      <w:contextualSpacing/>
    </w:pPr>
  </w:style>
  <w:style w:type="paragraph" w:customStyle="1" w:styleId="1">
    <w:name w:val="Абзац списка1"/>
    <w:basedOn w:val="a"/>
    <w:rsid w:val="004C1711"/>
    <w:pPr>
      <w:ind w:left="720"/>
    </w:pPr>
    <w:rPr>
      <w:rFonts w:eastAsia="Times New Roman" w:cs="Calibri"/>
    </w:rPr>
  </w:style>
  <w:style w:type="paragraph" w:customStyle="1" w:styleId="ConsPlusNonformat">
    <w:name w:val="ConsPlusNonformat"/>
    <w:uiPriority w:val="99"/>
    <w:rsid w:val="004C171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903C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903C1"/>
    <w:rPr>
      <w:rFonts w:ascii="Segoe UI" w:eastAsia="Calibri" w:hAnsi="Segoe UI" w:cs="Segoe UI"/>
      <w:sz w:val="18"/>
      <w:szCs w:val="18"/>
    </w:rPr>
  </w:style>
  <w:style w:type="character" w:customStyle="1" w:styleId="20">
    <w:name w:val="Заголовок 2 Знак"/>
    <w:basedOn w:val="a0"/>
    <w:link w:val="2"/>
    <w:uiPriority w:val="9"/>
    <w:rsid w:val="003C2EE5"/>
    <w:rPr>
      <w:rFonts w:asciiTheme="majorHAnsi" w:eastAsiaTheme="majorEastAsia" w:hAnsiTheme="majorHAnsi" w:cstheme="majorBidi"/>
      <w:b/>
      <w:bCs/>
      <w:color w:val="4F81BD" w:themeColor="accent1"/>
      <w:sz w:val="26"/>
      <w:szCs w:val="26"/>
    </w:rPr>
  </w:style>
  <w:style w:type="paragraph" w:customStyle="1" w:styleId="91">
    <w:name w:val="Заголовок 91"/>
    <w:basedOn w:val="a"/>
    <w:next w:val="a"/>
    <w:uiPriority w:val="9"/>
    <w:semiHidden/>
    <w:unhideWhenUsed/>
    <w:qFormat/>
    <w:rsid w:val="00480727"/>
    <w:pPr>
      <w:keepNext/>
      <w:keepLines/>
      <w:spacing w:before="200" w:after="0"/>
      <w:outlineLvl w:val="8"/>
    </w:pPr>
    <w:rPr>
      <w:rFonts w:ascii="Calibri Light" w:eastAsia="Times New Roman" w:hAnsi="Calibri Light"/>
      <w:i/>
      <w:iCs/>
      <w:color w:val="404040"/>
      <w:kern w:val="2"/>
      <w:sz w:val="20"/>
      <w:szCs w:val="20"/>
    </w:rPr>
  </w:style>
  <w:style w:type="numbering" w:customStyle="1" w:styleId="10">
    <w:name w:val="Нет списка1"/>
    <w:next w:val="a2"/>
    <w:uiPriority w:val="99"/>
    <w:semiHidden/>
    <w:unhideWhenUsed/>
    <w:rsid w:val="00480727"/>
  </w:style>
  <w:style w:type="paragraph" w:styleId="a9">
    <w:name w:val="header"/>
    <w:basedOn w:val="a"/>
    <w:link w:val="aa"/>
    <w:uiPriority w:val="99"/>
    <w:unhideWhenUsed/>
    <w:rsid w:val="00480727"/>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a">
    <w:name w:val="Верхний колонтитул Знак"/>
    <w:basedOn w:val="a0"/>
    <w:link w:val="a9"/>
    <w:uiPriority w:val="99"/>
    <w:rsid w:val="00480727"/>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480727"/>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c">
    <w:name w:val="Нижний колонтитул Знак"/>
    <w:basedOn w:val="a0"/>
    <w:link w:val="ab"/>
    <w:uiPriority w:val="99"/>
    <w:rsid w:val="00480727"/>
    <w:rPr>
      <w:rFonts w:ascii="Times New Roman" w:eastAsia="Times New Roman" w:hAnsi="Times New Roman" w:cs="Times New Roman"/>
      <w:sz w:val="20"/>
      <w:szCs w:val="20"/>
      <w:lang w:eastAsia="ru-RU"/>
    </w:rPr>
  </w:style>
  <w:style w:type="character" w:styleId="ad">
    <w:name w:val="page number"/>
    <w:basedOn w:val="a0"/>
    <w:link w:val="11"/>
    <w:uiPriority w:val="99"/>
    <w:rsid w:val="00480727"/>
    <w:rPr>
      <w:rFonts w:cs="Times New Roman"/>
    </w:rPr>
  </w:style>
  <w:style w:type="character" w:customStyle="1" w:styleId="a6">
    <w:name w:val="Абзац списка Знак"/>
    <w:link w:val="a5"/>
    <w:uiPriority w:val="34"/>
    <w:locked/>
    <w:rsid w:val="00480727"/>
    <w:rPr>
      <w:rFonts w:ascii="Calibri" w:eastAsia="Calibri" w:hAnsi="Calibri" w:cs="Times New Roman"/>
    </w:rPr>
  </w:style>
  <w:style w:type="paragraph" w:customStyle="1" w:styleId="11">
    <w:name w:val="Номер страницы1"/>
    <w:basedOn w:val="a"/>
    <w:link w:val="ad"/>
    <w:uiPriority w:val="99"/>
    <w:rsid w:val="00480727"/>
    <w:rPr>
      <w:rFonts w:asciiTheme="minorHAnsi" w:eastAsiaTheme="minorHAnsi" w:hAnsiTheme="minorHAnsi"/>
    </w:rPr>
  </w:style>
  <w:style w:type="character" w:styleId="ae">
    <w:name w:val="Hyperlink"/>
    <w:uiPriority w:val="99"/>
    <w:rsid w:val="00480727"/>
    <w:rPr>
      <w:rFonts w:cs="Times New Roman"/>
      <w:color w:val="000080"/>
      <w:u w:val="single"/>
    </w:rPr>
  </w:style>
  <w:style w:type="character" w:customStyle="1" w:styleId="4pt">
    <w:name w:val="Основной текст + 4 pt"/>
    <w:aliases w:val="Курсив"/>
    <w:link w:val="21"/>
    <w:uiPriority w:val="99"/>
    <w:locked/>
    <w:rsid w:val="00480727"/>
    <w:rPr>
      <w:rFonts w:ascii="Times New Roman" w:hAnsi="Times New Roman" w:cs="Times New Roman"/>
      <w:b/>
      <w:bCs/>
      <w:i/>
      <w:iCs/>
      <w:noProof/>
      <w:sz w:val="8"/>
      <w:szCs w:val="8"/>
      <w:shd w:val="clear" w:color="auto" w:fill="FFFFFF"/>
    </w:rPr>
  </w:style>
  <w:style w:type="paragraph" w:customStyle="1" w:styleId="21">
    <w:name w:val="Заголовок №2"/>
    <w:basedOn w:val="a"/>
    <w:link w:val="4pt"/>
    <w:uiPriority w:val="99"/>
    <w:rsid w:val="00480727"/>
    <w:pPr>
      <w:widowControl w:val="0"/>
      <w:shd w:val="clear" w:color="auto" w:fill="FFFFFF"/>
      <w:spacing w:before="300" w:after="0" w:line="317" w:lineRule="exact"/>
      <w:ind w:firstLine="700"/>
      <w:jc w:val="both"/>
      <w:outlineLvl w:val="1"/>
    </w:pPr>
    <w:rPr>
      <w:rFonts w:ascii="Times New Roman" w:eastAsiaTheme="minorHAnsi" w:hAnsi="Times New Roman"/>
      <w:b/>
      <w:bCs/>
      <w:i/>
      <w:iCs/>
      <w:noProof/>
      <w:sz w:val="8"/>
      <w:szCs w:val="8"/>
    </w:rPr>
  </w:style>
  <w:style w:type="paragraph" w:styleId="af">
    <w:name w:val="Body Text"/>
    <w:basedOn w:val="a"/>
    <w:link w:val="af0"/>
    <w:uiPriority w:val="99"/>
    <w:rsid w:val="00480727"/>
    <w:pPr>
      <w:widowControl w:val="0"/>
      <w:shd w:val="clear" w:color="auto" w:fill="FFFFFF"/>
      <w:spacing w:after="420" w:line="240" w:lineRule="atLeast"/>
      <w:ind w:hanging="280"/>
      <w:jc w:val="center"/>
    </w:pPr>
    <w:rPr>
      <w:rFonts w:ascii="Courier New" w:eastAsia="Times New Roman" w:hAnsi="Courier New"/>
      <w:sz w:val="20"/>
      <w:szCs w:val="20"/>
      <w:lang w:val="x-none" w:eastAsia="ru-RU"/>
    </w:rPr>
  </w:style>
  <w:style w:type="character" w:customStyle="1" w:styleId="af0">
    <w:name w:val="Основной текст Знак"/>
    <w:basedOn w:val="a0"/>
    <w:link w:val="af"/>
    <w:uiPriority w:val="99"/>
    <w:rsid w:val="00480727"/>
    <w:rPr>
      <w:rFonts w:ascii="Courier New" w:eastAsia="Times New Roman" w:hAnsi="Courier New" w:cs="Times New Roman"/>
      <w:sz w:val="20"/>
      <w:szCs w:val="20"/>
      <w:shd w:val="clear" w:color="auto" w:fill="FFFFFF"/>
      <w:lang w:val="x-none" w:eastAsia="ru-RU"/>
    </w:rPr>
  </w:style>
  <w:style w:type="character" w:customStyle="1" w:styleId="a4">
    <w:name w:val="Без интервала Знак"/>
    <w:link w:val="a3"/>
    <w:locked/>
    <w:rsid w:val="00480727"/>
    <w:rPr>
      <w:rFonts w:ascii="Calibri" w:eastAsia="Calibri" w:hAnsi="Calibri" w:cs="Times New Roman"/>
    </w:rPr>
  </w:style>
  <w:style w:type="paragraph" w:styleId="af1">
    <w:name w:val="Normal (Web)"/>
    <w:aliases w:val="Обычный (Web),Обычный (веб) Знак Знак Знак Знак,Обычный (веб) Знак Знак Знак,Обычный (Web)1,Обычный (веб)1,Обычный (веб) Знак1,Обычный (веб) Знак Знак"/>
    <w:basedOn w:val="a"/>
    <w:link w:val="af2"/>
    <w:uiPriority w:val="99"/>
    <w:rsid w:val="00480727"/>
    <w:pPr>
      <w:spacing w:before="100" w:beforeAutospacing="1" w:after="100" w:afterAutospacing="1" w:line="240" w:lineRule="auto"/>
    </w:pPr>
    <w:rPr>
      <w:rFonts w:eastAsia="Batang"/>
      <w:sz w:val="24"/>
      <w:szCs w:val="24"/>
      <w:lang w:eastAsia="ru-RU"/>
    </w:rPr>
  </w:style>
  <w:style w:type="character" w:customStyle="1" w:styleId="af2">
    <w:name w:val="Обычный (веб) Знак"/>
    <w:aliases w:val="Обычный (Web) Знак,Обычный (веб) Знак Знак Знак Знак Знак,Обычный (веб) Знак Знак Знак Знак1,Обычный (Web)1 Знак,Обычный (веб)1 Знак,Обычный (веб) Знак1 Знак,Обычный (веб) Знак Знак Знак1"/>
    <w:link w:val="af1"/>
    <w:uiPriority w:val="99"/>
    <w:rsid w:val="00480727"/>
    <w:rPr>
      <w:rFonts w:ascii="Calibri" w:eastAsia="Batang" w:hAnsi="Calibri" w:cs="Times New Roman"/>
      <w:sz w:val="24"/>
      <w:szCs w:val="24"/>
      <w:lang w:eastAsia="ru-RU"/>
    </w:rPr>
  </w:style>
  <w:style w:type="paragraph" w:styleId="af3">
    <w:name w:val="footnote text"/>
    <w:aliases w:val="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Table_Footnote_last"/>
    <w:basedOn w:val="a"/>
    <w:link w:val="af4"/>
    <w:uiPriority w:val="99"/>
    <w:unhideWhenUsed/>
    <w:rsid w:val="00480727"/>
    <w:pPr>
      <w:spacing w:after="0" w:line="240" w:lineRule="auto"/>
      <w:ind w:firstLine="709"/>
      <w:jc w:val="both"/>
    </w:pPr>
    <w:rPr>
      <w:rFonts w:ascii="Times New Roman" w:eastAsia="Batang" w:hAnsi="Times New Roman"/>
      <w:sz w:val="20"/>
      <w:szCs w:val="20"/>
      <w:lang w:val="x-none"/>
    </w:rPr>
  </w:style>
  <w:style w:type="character" w:customStyle="1" w:styleId="af4">
    <w:name w:val="Текст сноски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Table_Footnote_last Знак"/>
    <w:basedOn w:val="a0"/>
    <w:link w:val="af3"/>
    <w:uiPriority w:val="99"/>
    <w:rsid w:val="00480727"/>
    <w:rPr>
      <w:rFonts w:ascii="Times New Roman" w:eastAsia="Batang" w:hAnsi="Times New Roman" w:cs="Times New Roman"/>
      <w:sz w:val="20"/>
      <w:szCs w:val="20"/>
      <w:lang w:val="x-none"/>
    </w:rPr>
  </w:style>
  <w:style w:type="character" w:styleId="af5">
    <w:name w:val="footnote reference"/>
    <w:link w:val="12"/>
    <w:uiPriority w:val="99"/>
    <w:unhideWhenUsed/>
    <w:rsid w:val="00480727"/>
    <w:rPr>
      <w:vertAlign w:val="superscript"/>
    </w:rPr>
  </w:style>
  <w:style w:type="character" w:customStyle="1" w:styleId="ConsPlusNormal0">
    <w:name w:val="ConsPlusNormal Знак"/>
    <w:link w:val="ConsPlusNormal"/>
    <w:locked/>
    <w:rsid w:val="00480727"/>
    <w:rPr>
      <w:rFonts w:ascii="Calibri" w:eastAsia="Times New Roman" w:hAnsi="Calibri" w:cs="Calibri"/>
      <w:szCs w:val="20"/>
      <w:lang w:eastAsia="ru-RU"/>
    </w:rPr>
  </w:style>
  <w:style w:type="paragraph" w:customStyle="1" w:styleId="ConsPlusTitle">
    <w:name w:val="ConsPlusTitle"/>
    <w:rsid w:val="004807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bodytext">
    <w:name w:val="bodytext"/>
    <w:basedOn w:val="a"/>
    <w:rsid w:val="00480727"/>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
    <w:basedOn w:val="a"/>
    <w:next w:val="a"/>
    <w:link w:val="22"/>
    <w:uiPriority w:val="35"/>
    <w:qFormat/>
    <w:rsid w:val="00480727"/>
    <w:pPr>
      <w:spacing w:line="240" w:lineRule="auto"/>
    </w:pPr>
    <w:rPr>
      <w:rFonts w:ascii="Times New Roman" w:eastAsia="Times New Roman" w:hAnsi="Times New Roman"/>
      <w:b/>
      <w:bCs/>
      <w:color w:val="4F81BD"/>
      <w:sz w:val="18"/>
      <w:szCs w:val="18"/>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6"/>
    <w:uiPriority w:val="35"/>
    <w:locked/>
    <w:rsid w:val="00480727"/>
    <w:rPr>
      <w:rFonts w:ascii="Times New Roman" w:eastAsia="Times New Roman" w:hAnsi="Times New Roman" w:cs="Times New Roman"/>
      <w:b/>
      <w:bCs/>
      <w:color w:val="4F81BD"/>
      <w:sz w:val="18"/>
      <w:szCs w:val="18"/>
      <w:lang w:val="x-none" w:eastAsia="x-none"/>
    </w:rPr>
  </w:style>
  <w:style w:type="character" w:styleId="af7">
    <w:name w:val="Strong"/>
    <w:uiPriority w:val="22"/>
    <w:qFormat/>
    <w:rsid w:val="00480727"/>
    <w:rPr>
      <w:b/>
      <w:bCs/>
    </w:rPr>
  </w:style>
  <w:style w:type="paragraph" w:customStyle="1" w:styleId="formattext">
    <w:name w:val="formattext"/>
    <w:basedOn w:val="a"/>
    <w:rsid w:val="0048072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9">
    <w:name w:val="xl69"/>
    <w:basedOn w:val="a"/>
    <w:rsid w:val="00480727"/>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Знак сноски1"/>
    <w:basedOn w:val="a"/>
    <w:link w:val="af5"/>
    <w:uiPriority w:val="99"/>
    <w:rsid w:val="00480727"/>
    <w:rPr>
      <w:rFonts w:asciiTheme="minorHAnsi" w:eastAsiaTheme="minorHAnsi" w:hAnsiTheme="minorHAnsi" w:cstheme="minorBidi"/>
      <w:vertAlign w:val="superscript"/>
    </w:rPr>
  </w:style>
  <w:style w:type="character" w:customStyle="1" w:styleId="13">
    <w:name w:val="Основной текст Знак1"/>
    <w:basedOn w:val="a0"/>
    <w:uiPriority w:val="99"/>
    <w:rsid w:val="00480727"/>
    <w:rPr>
      <w:rFonts w:ascii="Times New Roman" w:hAnsi="Times New Roman" w:cs="Times New Roman"/>
      <w:sz w:val="20"/>
      <w:szCs w:val="20"/>
      <w:u w:val="none"/>
    </w:rPr>
  </w:style>
  <w:style w:type="character" w:customStyle="1" w:styleId="90">
    <w:name w:val="Заголовок 9 Знак"/>
    <w:basedOn w:val="a0"/>
    <w:link w:val="9"/>
    <w:uiPriority w:val="9"/>
    <w:semiHidden/>
    <w:rsid w:val="00480727"/>
    <w:rPr>
      <w:rFonts w:ascii="Calibri Light" w:eastAsia="Times New Roman" w:hAnsi="Calibri Light" w:cs="Times New Roman"/>
      <w:i/>
      <w:iCs/>
      <w:color w:val="404040"/>
      <w:kern w:val="2"/>
      <w:sz w:val="20"/>
      <w:szCs w:val="20"/>
    </w:rPr>
  </w:style>
  <w:style w:type="character" w:styleId="af8">
    <w:name w:val="annotation reference"/>
    <w:basedOn w:val="a0"/>
    <w:uiPriority w:val="99"/>
    <w:semiHidden/>
    <w:unhideWhenUsed/>
    <w:rsid w:val="00480727"/>
    <w:rPr>
      <w:sz w:val="16"/>
      <w:szCs w:val="16"/>
    </w:rPr>
  </w:style>
  <w:style w:type="paragraph" w:styleId="af9">
    <w:name w:val="annotation text"/>
    <w:basedOn w:val="a"/>
    <w:link w:val="afa"/>
    <w:uiPriority w:val="99"/>
    <w:semiHidden/>
    <w:unhideWhenUsed/>
    <w:rsid w:val="00480727"/>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basedOn w:val="a0"/>
    <w:link w:val="af9"/>
    <w:uiPriority w:val="99"/>
    <w:semiHidden/>
    <w:rsid w:val="00480727"/>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480727"/>
    <w:rPr>
      <w:b/>
      <w:bCs/>
    </w:rPr>
  </w:style>
  <w:style w:type="character" w:customStyle="1" w:styleId="afc">
    <w:name w:val="Тема примечания Знак"/>
    <w:basedOn w:val="afa"/>
    <w:link w:val="afb"/>
    <w:uiPriority w:val="99"/>
    <w:semiHidden/>
    <w:rsid w:val="00480727"/>
    <w:rPr>
      <w:rFonts w:ascii="Times New Roman" w:eastAsia="Times New Roman" w:hAnsi="Times New Roman" w:cs="Times New Roman"/>
      <w:b/>
      <w:bCs/>
      <w:sz w:val="20"/>
      <w:szCs w:val="20"/>
      <w:lang w:eastAsia="ru-RU"/>
    </w:rPr>
  </w:style>
  <w:style w:type="character" w:customStyle="1" w:styleId="14">
    <w:name w:val="Сильная ссылка1"/>
    <w:basedOn w:val="a0"/>
    <w:uiPriority w:val="32"/>
    <w:qFormat/>
    <w:rsid w:val="00480727"/>
    <w:rPr>
      <w:b/>
      <w:bCs/>
      <w:smallCaps/>
      <w:color w:val="5B9BD5"/>
      <w:spacing w:val="5"/>
    </w:rPr>
  </w:style>
  <w:style w:type="character" w:customStyle="1" w:styleId="15">
    <w:name w:val="Просмотренная гиперссылка1"/>
    <w:basedOn w:val="a0"/>
    <w:uiPriority w:val="99"/>
    <w:semiHidden/>
    <w:unhideWhenUsed/>
    <w:rsid w:val="00480727"/>
    <w:rPr>
      <w:color w:val="954F72"/>
      <w:u w:val="single"/>
    </w:rPr>
  </w:style>
  <w:style w:type="character" w:customStyle="1" w:styleId="16">
    <w:name w:val="Сильное выделение1"/>
    <w:basedOn w:val="a0"/>
    <w:uiPriority w:val="21"/>
    <w:qFormat/>
    <w:rsid w:val="00480727"/>
    <w:rPr>
      <w:b/>
      <w:bCs/>
      <w:i/>
      <w:iCs/>
      <w:color w:val="5B9BD5"/>
    </w:rPr>
  </w:style>
  <w:style w:type="paragraph" w:customStyle="1" w:styleId="17">
    <w:name w:val="Подзаголовок1"/>
    <w:basedOn w:val="a"/>
    <w:next w:val="a"/>
    <w:uiPriority w:val="11"/>
    <w:qFormat/>
    <w:rsid w:val="00480727"/>
    <w:pPr>
      <w:numPr>
        <w:ilvl w:val="1"/>
      </w:numPr>
      <w:spacing w:after="0" w:line="240" w:lineRule="auto"/>
    </w:pPr>
    <w:rPr>
      <w:rFonts w:ascii="Calibri Light" w:eastAsia="Times New Roman" w:hAnsi="Calibri Light"/>
      <w:i/>
      <w:iCs/>
      <w:color w:val="5B9BD5"/>
      <w:spacing w:val="15"/>
      <w:sz w:val="24"/>
      <w:szCs w:val="24"/>
      <w:lang w:eastAsia="ru-RU"/>
    </w:rPr>
  </w:style>
  <w:style w:type="character" w:customStyle="1" w:styleId="afd">
    <w:name w:val="Подзаголовок Знак"/>
    <w:basedOn w:val="a0"/>
    <w:link w:val="afe"/>
    <w:uiPriority w:val="11"/>
    <w:rsid w:val="00480727"/>
    <w:rPr>
      <w:rFonts w:ascii="Calibri Light" w:eastAsia="Times New Roman" w:hAnsi="Calibri Light" w:cs="Times New Roman"/>
      <w:i/>
      <w:iCs/>
      <w:color w:val="5B9BD5"/>
      <w:spacing w:val="15"/>
      <w:sz w:val="24"/>
      <w:szCs w:val="24"/>
      <w:lang w:eastAsia="ru-RU"/>
    </w:rPr>
  </w:style>
  <w:style w:type="character" w:customStyle="1" w:styleId="910">
    <w:name w:val="Заголовок 9 Знак1"/>
    <w:basedOn w:val="a0"/>
    <w:uiPriority w:val="9"/>
    <w:semiHidden/>
    <w:rsid w:val="00480727"/>
    <w:rPr>
      <w:rFonts w:asciiTheme="majorHAnsi" w:eastAsiaTheme="majorEastAsia" w:hAnsiTheme="majorHAnsi" w:cstheme="majorBidi"/>
      <w:i/>
      <w:iCs/>
      <w:color w:val="272727" w:themeColor="text1" w:themeTint="D8"/>
      <w:sz w:val="21"/>
      <w:szCs w:val="21"/>
    </w:rPr>
  </w:style>
  <w:style w:type="character" w:styleId="aff">
    <w:name w:val="Intense Reference"/>
    <w:basedOn w:val="a0"/>
    <w:uiPriority w:val="32"/>
    <w:qFormat/>
    <w:rsid w:val="00480727"/>
    <w:rPr>
      <w:b/>
      <w:bCs/>
      <w:smallCaps/>
      <w:color w:val="4F81BD" w:themeColor="accent1"/>
      <w:spacing w:val="5"/>
    </w:rPr>
  </w:style>
  <w:style w:type="character" w:styleId="aff0">
    <w:name w:val="FollowedHyperlink"/>
    <w:basedOn w:val="a0"/>
    <w:uiPriority w:val="99"/>
    <w:semiHidden/>
    <w:unhideWhenUsed/>
    <w:rsid w:val="00480727"/>
    <w:rPr>
      <w:color w:val="800080" w:themeColor="followedHyperlink"/>
      <w:u w:val="single"/>
    </w:rPr>
  </w:style>
  <w:style w:type="character" w:styleId="aff1">
    <w:name w:val="Intense Emphasis"/>
    <w:basedOn w:val="a0"/>
    <w:uiPriority w:val="21"/>
    <w:qFormat/>
    <w:rsid w:val="00480727"/>
    <w:rPr>
      <w:i/>
      <w:iCs/>
      <w:color w:val="4F81BD" w:themeColor="accent1"/>
    </w:rPr>
  </w:style>
  <w:style w:type="paragraph" w:styleId="afe">
    <w:name w:val="Subtitle"/>
    <w:basedOn w:val="a"/>
    <w:next w:val="a"/>
    <w:link w:val="afd"/>
    <w:uiPriority w:val="11"/>
    <w:qFormat/>
    <w:rsid w:val="00480727"/>
    <w:pPr>
      <w:numPr>
        <w:ilvl w:val="1"/>
      </w:numPr>
      <w:spacing w:after="160"/>
    </w:pPr>
    <w:rPr>
      <w:rFonts w:ascii="Calibri Light" w:eastAsia="Times New Roman" w:hAnsi="Calibri Light"/>
      <w:i/>
      <w:iCs/>
      <w:color w:val="5B9BD5"/>
      <w:spacing w:val="15"/>
      <w:sz w:val="24"/>
      <w:szCs w:val="24"/>
      <w:lang w:eastAsia="ru-RU"/>
    </w:rPr>
  </w:style>
  <w:style w:type="character" w:customStyle="1" w:styleId="18">
    <w:name w:val="Подзаголовок Знак1"/>
    <w:basedOn w:val="a0"/>
    <w:uiPriority w:val="11"/>
    <w:rsid w:val="0048072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09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1655</Words>
  <Characters>9436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Юлия Куликова</cp:lastModifiedBy>
  <cp:revision>2</cp:revision>
  <cp:lastPrinted>2026-07-13T01:46:00Z</cp:lastPrinted>
  <dcterms:created xsi:type="dcterms:W3CDTF">2026-07-13T01:47:00Z</dcterms:created>
  <dcterms:modified xsi:type="dcterms:W3CDTF">2026-07-13T01:47:00Z</dcterms:modified>
</cp:coreProperties>
</file>